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558"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6570"/>
      </w:tblGrid>
      <w:tr w:rsidR="00004A25" w:rsidRPr="00ED3BBF" w14:paraId="73A80A65" w14:textId="77777777" w:rsidTr="00A919E1">
        <w:trPr>
          <w:trHeight w:val="10766"/>
        </w:trPr>
        <w:tc>
          <w:tcPr>
            <w:tcW w:w="3636" w:type="dxa"/>
            <w:tcMar>
              <w:top w:w="504" w:type="dxa"/>
              <w:right w:w="720" w:type="dxa"/>
            </w:tcMar>
          </w:tcPr>
          <w:p w14:paraId="2B8AA3F0" w14:textId="6F7D5FAC"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8">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5635C3A6" w:rsidR="00663CB2" w:rsidRDefault="00663CB2" w:rsidP="005735F4">
            <w:pPr>
              <w:pStyle w:val="Heading3"/>
              <w:spacing w:before="0" w:after="0"/>
              <w:rPr>
                <w:rFonts w:ascii="Arial" w:hAnsi="Arial" w:cs="Arial"/>
                <w:b/>
                <w:color w:val="000000" w:themeColor="text1"/>
                <w:sz w:val="28"/>
                <w:szCs w:val="22"/>
              </w:rPr>
            </w:pPr>
          </w:p>
          <w:p w14:paraId="679F9257" w14:textId="77777777" w:rsidR="005C185C" w:rsidRDefault="005C185C" w:rsidP="005735F4">
            <w:pPr>
              <w:pStyle w:val="Heading3"/>
              <w:spacing w:before="0" w:after="0"/>
              <w:rPr>
                <w:rFonts w:ascii="Arial" w:hAnsi="Arial" w:cs="Arial"/>
                <w:b/>
                <w:color w:val="000000" w:themeColor="text1"/>
                <w:sz w:val="28"/>
                <w:szCs w:val="22"/>
              </w:rPr>
            </w:pPr>
          </w:p>
          <w:p w14:paraId="5A9ACFD7" w14:textId="5AEF357E"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225457D3" w:rsidR="00C325B8" w:rsidRPr="00F34C67" w:rsidRDefault="00C325B8" w:rsidP="00004A25">
            <w:pPr>
              <w:rPr>
                <w:rFonts w:ascii="Valley_Girl_01" w:hAnsi="Valley_Girl_01" w:cs="Arial"/>
                <w:b/>
                <w:color w:val="000000" w:themeColor="text1"/>
                <w:sz w:val="36"/>
                <w:szCs w:val="22"/>
              </w:rPr>
            </w:pPr>
            <w:r w:rsidRPr="00F34C67">
              <w:rPr>
                <w:rFonts w:ascii="Valley_Girl_01" w:hAnsi="Valley_Girl_01" w:cs="Arial"/>
                <w:b/>
                <w:color w:val="000000" w:themeColor="text1"/>
                <w:sz w:val="36"/>
                <w:szCs w:val="22"/>
              </w:rPr>
              <w:t xml:space="preserve">Which site am I based at? </w:t>
            </w:r>
          </w:p>
          <w:p w14:paraId="3BFF8D7F" w14:textId="1811FE11" w:rsidR="0076414B" w:rsidRPr="00DB23DF" w:rsidRDefault="00117CDD" w:rsidP="00004A25">
            <w:pPr>
              <w:rPr>
                <w:rFonts w:ascii="Valley_Girl_01" w:hAnsi="Valley_Girl_01" w:cs="Arial"/>
                <w:color w:val="000000" w:themeColor="text1"/>
                <w:sz w:val="36"/>
                <w:szCs w:val="36"/>
              </w:rPr>
            </w:pPr>
            <w:r w:rsidRPr="00DB23DF">
              <w:rPr>
                <w:rFonts w:ascii="Valley_Girl_01" w:hAnsi="Valley_Girl_01" w:cs="Arial"/>
                <w:color w:val="000000" w:themeColor="text1"/>
                <w:sz w:val="36"/>
                <w:szCs w:val="36"/>
              </w:rPr>
              <w:t>YVHQ</w:t>
            </w:r>
          </w:p>
          <w:p w14:paraId="4E8AAFDE" w14:textId="711A8936" w:rsidR="00E75FEC" w:rsidRPr="00F34C67" w:rsidRDefault="0076414B" w:rsidP="0076414B">
            <w:pPr>
              <w:rPr>
                <w:rFonts w:ascii="Valley_Girl_01" w:hAnsi="Valley_Girl_01" w:cs="Arial"/>
                <w:b/>
                <w:color w:val="000000" w:themeColor="text1"/>
                <w:sz w:val="36"/>
                <w:szCs w:val="22"/>
              </w:rPr>
            </w:pPr>
            <w:r w:rsidRPr="00F34C67">
              <w:rPr>
                <w:rFonts w:ascii="Valley_Girl_01" w:hAnsi="Valley_Girl_01" w:cs="Arial"/>
                <w:b/>
                <w:color w:val="000000" w:themeColor="text1"/>
                <w:sz w:val="36"/>
                <w:szCs w:val="22"/>
              </w:rPr>
              <w:t xml:space="preserve">Which team am I a part of? </w:t>
            </w:r>
          </w:p>
          <w:p w14:paraId="348473FF" w14:textId="58DDA97E" w:rsidR="00C325B8" w:rsidRPr="00DB23DF" w:rsidRDefault="004B3FAD" w:rsidP="00004A25">
            <w:pPr>
              <w:rPr>
                <w:rFonts w:ascii="Georgia" w:hAnsi="Georgia" w:cs="Arial"/>
                <w:color w:val="000000" w:themeColor="text1"/>
                <w:sz w:val="24"/>
                <w:szCs w:val="28"/>
              </w:rPr>
            </w:pPr>
            <w:r>
              <w:rPr>
                <w:rFonts w:ascii="Valley_Girl_01" w:hAnsi="Valley_Girl_01" w:cs="Arial"/>
                <w:color w:val="000000" w:themeColor="text1"/>
                <w:sz w:val="36"/>
                <w:szCs w:val="36"/>
              </w:rPr>
              <w:t>Sales</w:t>
            </w:r>
          </w:p>
          <w:p w14:paraId="5FDDB1F9" w14:textId="77777777" w:rsidR="00C325B8" w:rsidRPr="00F34C67" w:rsidRDefault="00C325B8" w:rsidP="00004A25">
            <w:pPr>
              <w:rPr>
                <w:rFonts w:ascii="Valley_Girl_01" w:hAnsi="Valley_Girl_01" w:cs="Arial"/>
                <w:b/>
                <w:color w:val="000000" w:themeColor="text1"/>
                <w:sz w:val="36"/>
                <w:szCs w:val="22"/>
              </w:rPr>
            </w:pPr>
            <w:r w:rsidRPr="00F34C67">
              <w:rPr>
                <w:rFonts w:ascii="Valley_Girl_01" w:hAnsi="Valley_Girl_01" w:cs="Arial"/>
                <w:b/>
                <w:color w:val="000000" w:themeColor="text1"/>
                <w:sz w:val="36"/>
                <w:szCs w:val="22"/>
              </w:rPr>
              <w:t xml:space="preserve">Who do I report to? </w:t>
            </w:r>
          </w:p>
          <w:p w14:paraId="62018842" w14:textId="4364CA66" w:rsidR="00F34C67" w:rsidRPr="00DB23DF" w:rsidRDefault="006F0E7E" w:rsidP="00004A25">
            <w:pPr>
              <w:rPr>
                <w:rFonts w:ascii="Georgia" w:hAnsi="Georgia" w:cs="Arial"/>
                <w:color w:val="000000" w:themeColor="text1"/>
                <w:sz w:val="28"/>
                <w:szCs w:val="28"/>
              </w:rPr>
            </w:pPr>
            <w:r>
              <w:rPr>
                <w:rFonts w:ascii="Valley_Girl_01" w:hAnsi="Valley_Girl_01" w:cs="Arial"/>
                <w:color w:val="000000" w:themeColor="text1"/>
                <w:sz w:val="36"/>
                <w:szCs w:val="36"/>
              </w:rPr>
              <w:t>Senior National Account Manager</w:t>
            </w:r>
          </w:p>
          <w:p w14:paraId="0DA3DCC2" w14:textId="77777777" w:rsidR="004C1E15" w:rsidRPr="00F34C67" w:rsidRDefault="00C325B8" w:rsidP="00C325B8">
            <w:pPr>
              <w:rPr>
                <w:rFonts w:ascii="Valley_Girl_01" w:hAnsi="Valley_Girl_01" w:cs="Arial"/>
                <w:b/>
                <w:color w:val="000000" w:themeColor="text1"/>
                <w:sz w:val="36"/>
                <w:szCs w:val="22"/>
              </w:rPr>
            </w:pPr>
            <w:r w:rsidRPr="00F34C67">
              <w:rPr>
                <w:rFonts w:ascii="Valley_Girl_01" w:hAnsi="Valley_Girl_01" w:cs="Arial"/>
                <w:b/>
                <w:color w:val="000000" w:themeColor="text1"/>
                <w:sz w:val="36"/>
                <w:szCs w:val="22"/>
              </w:rPr>
              <w:t>Who do I look after?</w:t>
            </w:r>
          </w:p>
          <w:p w14:paraId="526D87E8" w14:textId="7EEE96E0" w:rsidR="004C1E15" w:rsidRPr="00DB23DF" w:rsidRDefault="006F0E7E" w:rsidP="00C325B8">
            <w:pPr>
              <w:rPr>
                <w:rFonts w:ascii="Valley_Girl_01" w:hAnsi="Valley_Girl_01" w:cs="Arial"/>
                <w:color w:val="000000" w:themeColor="text1"/>
                <w:sz w:val="36"/>
                <w:szCs w:val="36"/>
              </w:rPr>
            </w:pPr>
            <w:r>
              <w:rPr>
                <w:rFonts w:ascii="Valley_Girl_01" w:hAnsi="Valley_Girl_01" w:cs="Arial"/>
                <w:color w:val="000000" w:themeColor="text1"/>
                <w:sz w:val="36"/>
                <w:szCs w:val="36"/>
              </w:rPr>
              <w:t>Top 5 retailer support</w:t>
            </w:r>
          </w:p>
          <w:p w14:paraId="658A6744" w14:textId="202003BF" w:rsidR="00C325B8" w:rsidRPr="00F34C67" w:rsidRDefault="00F408DB" w:rsidP="00C325B8">
            <w:pPr>
              <w:rPr>
                <w:rFonts w:ascii="Valley_Girl_01" w:hAnsi="Valley_Girl_01" w:cs="Arial"/>
                <w:b/>
                <w:color w:val="000000" w:themeColor="text1"/>
                <w:sz w:val="36"/>
                <w:szCs w:val="22"/>
              </w:rPr>
            </w:pPr>
            <w:r w:rsidRPr="00F34C67">
              <w:rPr>
                <w:rFonts w:ascii="Valley_Girl_01" w:hAnsi="Valley_Girl_01" w:cs="Arial"/>
                <w:b/>
                <w:color w:val="000000" w:themeColor="text1"/>
                <w:sz w:val="36"/>
                <w:szCs w:val="22"/>
              </w:rPr>
              <w:t>Team size?</w:t>
            </w:r>
          </w:p>
          <w:p w14:paraId="073C7E66" w14:textId="57EA068F" w:rsidR="009F3B49" w:rsidRPr="00DB23DF" w:rsidRDefault="001D48EA" w:rsidP="00F34C67">
            <w:pPr>
              <w:tabs>
                <w:tab w:val="left" w:pos="760"/>
              </w:tabs>
              <w:rPr>
                <w:rFonts w:ascii="Valley_Girl_01" w:hAnsi="Valley_Girl_01" w:cs="Arial"/>
                <w:color w:val="000000" w:themeColor="text1"/>
                <w:sz w:val="36"/>
                <w:szCs w:val="36"/>
              </w:rPr>
            </w:pPr>
            <w:r>
              <w:rPr>
                <w:rFonts w:ascii="Valley_Girl_01" w:hAnsi="Valley_Girl_01" w:cs="Arial"/>
                <w:color w:val="000000" w:themeColor="text1"/>
                <w:sz w:val="36"/>
                <w:szCs w:val="36"/>
              </w:rPr>
              <w:t>0</w:t>
            </w:r>
            <w:r w:rsidR="00F34C67" w:rsidRPr="00DB23DF">
              <w:rPr>
                <w:rFonts w:ascii="Valley_Girl_01" w:hAnsi="Valley_Girl_01" w:cs="Arial"/>
                <w:color w:val="000000" w:themeColor="text1"/>
                <w:sz w:val="36"/>
                <w:szCs w:val="36"/>
              </w:rPr>
              <w:tab/>
            </w:r>
          </w:p>
          <w:p w14:paraId="5D5799BE" w14:textId="1E79A5D6" w:rsidR="00117CDD" w:rsidRPr="00F34C67" w:rsidRDefault="00F408DB" w:rsidP="00F34C67">
            <w:pPr>
              <w:spacing w:line="240" w:lineRule="auto"/>
              <w:rPr>
                <w:rFonts w:ascii="Valley_Girl_01" w:hAnsi="Valley_Girl_01" w:cs="Arial"/>
                <w:b/>
                <w:color w:val="000000" w:themeColor="text1"/>
                <w:sz w:val="36"/>
                <w:szCs w:val="22"/>
              </w:rPr>
            </w:pPr>
            <w:r w:rsidRPr="00F34C67">
              <w:rPr>
                <w:rFonts w:ascii="Valley_Girl_01" w:hAnsi="Valley_Girl_01" w:cs="Arial"/>
                <w:b/>
                <w:color w:val="000000" w:themeColor="text1"/>
                <w:sz w:val="36"/>
                <w:szCs w:val="22"/>
              </w:rPr>
              <w:t>Do you have responsibility for a budget?</w:t>
            </w:r>
          </w:p>
          <w:tbl>
            <w:tblPr>
              <w:tblW w:w="0" w:type="auto"/>
              <w:tblBorders>
                <w:top w:val="nil"/>
                <w:left w:val="nil"/>
                <w:bottom w:val="nil"/>
                <w:right w:val="nil"/>
              </w:tblBorders>
              <w:tblLayout w:type="fixed"/>
              <w:tblLook w:val="0000" w:firstRow="0" w:lastRow="0" w:firstColumn="0" w:lastColumn="0" w:noHBand="0" w:noVBand="0"/>
            </w:tblPr>
            <w:tblGrid>
              <w:gridCol w:w="2679"/>
            </w:tblGrid>
            <w:tr w:rsidR="00117CDD" w:rsidRPr="00117CDD" w14:paraId="382A1A2F" w14:textId="77777777">
              <w:trPr>
                <w:trHeight w:val="341"/>
              </w:trPr>
              <w:tc>
                <w:tcPr>
                  <w:tcW w:w="2679" w:type="dxa"/>
                </w:tcPr>
                <w:p w14:paraId="04B1E851" w14:textId="1E892D30" w:rsidR="00117CDD" w:rsidRPr="007825C6" w:rsidRDefault="006F0E7E" w:rsidP="007825C6">
                  <w:pPr>
                    <w:autoSpaceDE w:val="0"/>
                    <w:autoSpaceDN w:val="0"/>
                    <w:adjustRightInd w:val="0"/>
                    <w:spacing w:line="240" w:lineRule="auto"/>
                    <w:rPr>
                      <w:rFonts w:ascii="Valley_Girl_01" w:hAnsi="Valley_Girl_01" w:cs="Georgia"/>
                      <w:color w:val="000000"/>
                      <w:sz w:val="28"/>
                      <w:szCs w:val="28"/>
                      <w:lang w:val="en-GB"/>
                    </w:rPr>
                  </w:pPr>
                  <w:r>
                    <w:rPr>
                      <w:rFonts w:ascii="Valley_Girl_01" w:hAnsi="Valley_Girl_01" w:cs="Georgia"/>
                      <w:color w:val="000000"/>
                      <w:sz w:val="36"/>
                      <w:szCs w:val="36"/>
                      <w:lang w:val="en-GB"/>
                    </w:rPr>
                    <w:t>No</w:t>
                  </w:r>
                </w:p>
              </w:tc>
            </w:tr>
          </w:tbl>
          <w:p w14:paraId="68F9CFAB" w14:textId="2AAC52E2" w:rsidR="004C1E15" w:rsidRDefault="004C1E15" w:rsidP="004C1E15"/>
          <w:p w14:paraId="2FF47162" w14:textId="4FAE88CE" w:rsidR="007A0D35" w:rsidRDefault="007A0D35" w:rsidP="004C1E15"/>
          <w:p w14:paraId="75C31642" w14:textId="5839D07F" w:rsidR="007A0D35" w:rsidRDefault="007A0D35" w:rsidP="004C1E15"/>
          <w:p w14:paraId="3D006EFB" w14:textId="54AE5AAA" w:rsidR="007A0D35" w:rsidRDefault="007A0D35" w:rsidP="004C1E15"/>
          <w:p w14:paraId="3FD91089" w14:textId="055C3D60" w:rsidR="007A0D35" w:rsidRDefault="007A0D35" w:rsidP="004C1E15"/>
          <w:p w14:paraId="3EAB4B0A" w14:textId="77777777" w:rsidR="007A0D35" w:rsidRDefault="007A0D35" w:rsidP="004C1E15"/>
          <w:p w14:paraId="1ABEAC9F" w14:textId="1FF1081C" w:rsidR="004C1E15" w:rsidRDefault="004C1E15" w:rsidP="004C1E15"/>
          <w:p w14:paraId="7CD0E46C" w14:textId="74D803A9" w:rsidR="004C1E15" w:rsidRDefault="004C1E15" w:rsidP="004C1E15"/>
          <w:p w14:paraId="0DC29DF6" w14:textId="77777777" w:rsidR="004C5CF6" w:rsidRDefault="004C5CF6" w:rsidP="004C1E15"/>
          <w:p w14:paraId="757E6E10" w14:textId="77777777" w:rsidR="004C5CF6" w:rsidRDefault="004C5CF6" w:rsidP="004C1E15"/>
          <w:p w14:paraId="1E115120" w14:textId="53AFD18A" w:rsidR="004C1E15" w:rsidRDefault="004C1E15" w:rsidP="004C1E15"/>
          <w:p w14:paraId="1B067533" w14:textId="77777777" w:rsidR="004B3FAD" w:rsidRDefault="004B3FAD" w:rsidP="004C1E15"/>
          <w:p w14:paraId="7A3D4444" w14:textId="37270B46" w:rsidR="00825DB8" w:rsidRPr="007F1D0A" w:rsidRDefault="006F50DF" w:rsidP="00F24C2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q</w:t>
            </w:r>
            <w:r w:rsidR="00825DB8">
              <w:rPr>
                <w:rFonts w:ascii="Valley_Girl_01" w:hAnsi="Valley_Girl_01" w:cs="Arial"/>
                <w:caps w:val="0"/>
                <w:color w:val="000000" w:themeColor="text1"/>
                <w:sz w:val="48"/>
                <w:szCs w:val="48"/>
              </w:rPr>
              <w:t xml:space="preserve">ualifications </w:t>
            </w:r>
            <w:r w:rsidR="002B3C47" w:rsidRPr="0037174C">
              <w:rPr>
                <w:rFonts w:ascii="Valley_Girl_01" w:hAnsi="Valley_Girl_01" w:cs="Arial"/>
                <w:caps w:val="0"/>
                <w:color w:val="000000" w:themeColor="text1"/>
                <w:sz w:val="40"/>
                <w:szCs w:val="48"/>
              </w:rPr>
              <w:t>&amp;</w:t>
            </w:r>
            <w:r w:rsidR="00825DB8">
              <w:rPr>
                <w:rFonts w:ascii="Valley_Girl_01" w:hAnsi="Valley_Girl_01" w:cs="Arial"/>
                <w:caps w:val="0"/>
                <w:color w:val="000000" w:themeColor="text1"/>
                <w:sz w:val="48"/>
                <w:szCs w:val="48"/>
              </w:rPr>
              <w:t xml:space="preserve"> experience</w:t>
            </w:r>
          </w:p>
          <w:p w14:paraId="1B70E49C" w14:textId="77777777" w:rsidR="00825DB8"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AA209C">
            <w:pPr>
              <w:ind w:right="-205"/>
              <w:rPr>
                <w:rFonts w:ascii="Georgia" w:hAnsi="Georgia" w:cs="Arial"/>
                <w:b/>
                <w:color w:val="000000" w:themeColor="text1"/>
                <w:szCs w:val="22"/>
              </w:rPr>
            </w:pPr>
          </w:p>
          <w:p w14:paraId="083A96AA" w14:textId="77777777" w:rsidR="004C5CF6" w:rsidRPr="004C5CF6" w:rsidRDefault="004C5CF6" w:rsidP="004C5CF6">
            <w:pPr>
              <w:pStyle w:val="ListParagraph"/>
              <w:numPr>
                <w:ilvl w:val="0"/>
                <w:numId w:val="20"/>
              </w:numPr>
              <w:ind w:right="-205"/>
              <w:rPr>
                <w:rFonts w:ascii="Georgia" w:hAnsi="Georgia"/>
              </w:rPr>
            </w:pPr>
            <w:r w:rsidRPr="004C5CF6">
              <w:rPr>
                <w:rFonts w:ascii="Georgia" w:hAnsi="Georgia"/>
              </w:rPr>
              <w:t>Strong interpersonal skills</w:t>
            </w:r>
          </w:p>
          <w:p w14:paraId="4AB2A6E3" w14:textId="77777777" w:rsidR="004C5CF6" w:rsidRPr="004C5CF6" w:rsidRDefault="004C5CF6" w:rsidP="004C5CF6">
            <w:pPr>
              <w:pStyle w:val="ListParagraph"/>
              <w:numPr>
                <w:ilvl w:val="0"/>
                <w:numId w:val="20"/>
              </w:numPr>
              <w:ind w:right="-205"/>
              <w:rPr>
                <w:rFonts w:ascii="Georgia" w:hAnsi="Georgia"/>
              </w:rPr>
            </w:pPr>
            <w:r w:rsidRPr="004C5CF6">
              <w:rPr>
                <w:rFonts w:ascii="Georgia" w:hAnsi="Georgia"/>
              </w:rPr>
              <w:t>Good Microsoft Excel and PowerPoint knowledge</w:t>
            </w:r>
          </w:p>
          <w:p w14:paraId="42B935F8" w14:textId="77777777" w:rsidR="004C5CF6" w:rsidRPr="004C5CF6" w:rsidRDefault="004C5CF6" w:rsidP="004C5CF6">
            <w:pPr>
              <w:pStyle w:val="ListParagraph"/>
              <w:numPr>
                <w:ilvl w:val="0"/>
                <w:numId w:val="20"/>
              </w:numPr>
              <w:ind w:right="-205"/>
              <w:rPr>
                <w:rFonts w:ascii="Georgia" w:hAnsi="Georgia"/>
              </w:rPr>
            </w:pPr>
            <w:r w:rsidRPr="004C5CF6">
              <w:rPr>
                <w:rFonts w:ascii="Georgia" w:hAnsi="Georgia"/>
              </w:rPr>
              <w:t>Diligent in compiling and maintaining reports, responses and paperwork and the ability to assimilate product knowledge / new concepts quickly</w:t>
            </w:r>
          </w:p>
          <w:p w14:paraId="3015A74A" w14:textId="77777777" w:rsidR="004C5CF6" w:rsidRDefault="004C5CF6" w:rsidP="004C5CF6">
            <w:pPr>
              <w:pStyle w:val="ListParagraph"/>
              <w:numPr>
                <w:ilvl w:val="0"/>
                <w:numId w:val="20"/>
              </w:numPr>
              <w:ind w:right="-205"/>
              <w:rPr>
                <w:rFonts w:ascii="Georgia" w:hAnsi="Georgia"/>
              </w:rPr>
            </w:pPr>
            <w:r w:rsidRPr="004C5CF6">
              <w:rPr>
                <w:rFonts w:ascii="Georgia" w:hAnsi="Georgia"/>
              </w:rPr>
              <w:t xml:space="preserve">Ability to effectively monitor category performance against plan and communicate accordingly </w:t>
            </w:r>
          </w:p>
          <w:p w14:paraId="56584D53" w14:textId="6FB5E4C1" w:rsidR="004C5CF6" w:rsidRPr="004C5CF6" w:rsidRDefault="004C5CF6" w:rsidP="004C5CF6">
            <w:pPr>
              <w:pStyle w:val="ListParagraph"/>
              <w:numPr>
                <w:ilvl w:val="0"/>
                <w:numId w:val="20"/>
              </w:numPr>
              <w:ind w:right="-205"/>
              <w:rPr>
                <w:rFonts w:ascii="Georgia" w:hAnsi="Georgia"/>
              </w:rPr>
            </w:pPr>
            <w:r w:rsidRPr="004C5CF6">
              <w:rPr>
                <w:rFonts w:ascii="Georgia" w:hAnsi="Georgia"/>
              </w:rPr>
              <w:t xml:space="preserve">Demonstrates strong analytical, critical thinking and </w:t>
            </w:r>
            <w:proofErr w:type="gramStart"/>
            <w:r w:rsidRPr="004C5CF6">
              <w:rPr>
                <w:rFonts w:ascii="Georgia" w:hAnsi="Georgia"/>
              </w:rPr>
              <w:t>problem solving</w:t>
            </w:r>
            <w:proofErr w:type="gramEnd"/>
            <w:r w:rsidRPr="004C5CF6">
              <w:rPr>
                <w:rFonts w:ascii="Georgia" w:hAnsi="Georgia"/>
              </w:rPr>
              <w:t xml:space="preserve"> skills </w:t>
            </w:r>
          </w:p>
          <w:p w14:paraId="55E28FDD" w14:textId="614AB1C2" w:rsidR="004C5CF6" w:rsidRPr="004C5CF6" w:rsidRDefault="004C5CF6" w:rsidP="004C5CF6">
            <w:pPr>
              <w:pStyle w:val="ListParagraph"/>
              <w:numPr>
                <w:ilvl w:val="0"/>
                <w:numId w:val="20"/>
              </w:numPr>
              <w:ind w:right="-205"/>
              <w:rPr>
                <w:rFonts w:ascii="Georgia" w:hAnsi="Georgia"/>
              </w:rPr>
            </w:pPr>
            <w:r w:rsidRPr="004C5CF6">
              <w:rPr>
                <w:rFonts w:ascii="Georgia" w:hAnsi="Georgia"/>
              </w:rPr>
              <w:t xml:space="preserve">Proven ability to effectively communicate cross functionally within company and the customer </w:t>
            </w:r>
          </w:p>
          <w:p w14:paraId="14F8A04A" w14:textId="6157CD8F" w:rsidR="00363D6C" w:rsidRDefault="00363D6C" w:rsidP="00192AA3">
            <w:pPr>
              <w:pStyle w:val="ListParagraph"/>
              <w:numPr>
                <w:ilvl w:val="0"/>
                <w:numId w:val="20"/>
              </w:numPr>
              <w:ind w:right="-205"/>
              <w:rPr>
                <w:rFonts w:ascii="Georgia" w:hAnsi="Georgia"/>
              </w:rPr>
            </w:pPr>
            <w:r>
              <w:rPr>
                <w:rFonts w:ascii="Georgia" w:hAnsi="Georgia"/>
              </w:rPr>
              <w:t>Able to work to tight</w:t>
            </w:r>
            <w:r w:rsidR="00192AA3">
              <w:rPr>
                <w:rFonts w:ascii="Georgia" w:hAnsi="Georgia"/>
              </w:rPr>
              <w:t xml:space="preserve"> or challenging</w:t>
            </w:r>
            <w:r>
              <w:rPr>
                <w:rFonts w:ascii="Georgia" w:hAnsi="Georgia"/>
              </w:rPr>
              <w:t xml:space="preserve"> deadlines.</w:t>
            </w:r>
          </w:p>
          <w:p w14:paraId="5FD51E85" w14:textId="75869454" w:rsidR="00363D6C" w:rsidRDefault="00363D6C" w:rsidP="00192AA3">
            <w:pPr>
              <w:pStyle w:val="ListParagraph"/>
              <w:numPr>
                <w:ilvl w:val="0"/>
                <w:numId w:val="20"/>
              </w:numPr>
              <w:ind w:right="-205"/>
              <w:rPr>
                <w:rFonts w:ascii="Georgia" w:hAnsi="Georgia"/>
              </w:rPr>
            </w:pPr>
            <w:r>
              <w:rPr>
                <w:rFonts w:ascii="Georgia" w:hAnsi="Georgia"/>
              </w:rPr>
              <w:t>Self-motivated and adaptable</w:t>
            </w:r>
            <w:r w:rsidR="00DB23DF">
              <w:rPr>
                <w:rFonts w:ascii="Georgia" w:hAnsi="Georgia"/>
              </w:rPr>
              <w:t>;</w:t>
            </w:r>
            <w:r w:rsidR="003941B2">
              <w:rPr>
                <w:rFonts w:ascii="Georgia" w:hAnsi="Georgia"/>
              </w:rPr>
              <w:t xml:space="preserve"> able to juggle multiple priorities.</w:t>
            </w:r>
          </w:p>
          <w:p w14:paraId="64798DEC" w14:textId="49BFA05E" w:rsidR="00363D6C" w:rsidRDefault="00EE47C7" w:rsidP="00192AA3">
            <w:pPr>
              <w:pStyle w:val="ListParagraph"/>
              <w:numPr>
                <w:ilvl w:val="0"/>
                <w:numId w:val="20"/>
              </w:numPr>
              <w:ind w:right="-205"/>
              <w:rPr>
                <w:rFonts w:ascii="Georgia" w:hAnsi="Georgia"/>
              </w:rPr>
            </w:pPr>
            <w:r>
              <w:rPr>
                <w:rFonts w:ascii="Georgia" w:hAnsi="Georgia"/>
              </w:rPr>
              <w:t>N</w:t>
            </w:r>
            <w:r w:rsidR="003941B2">
              <w:rPr>
                <w:rFonts w:ascii="Georgia" w:hAnsi="Georgia"/>
              </w:rPr>
              <w:t>umeracy, literacy and presentation skills</w:t>
            </w:r>
            <w:r w:rsidR="00DB23DF">
              <w:rPr>
                <w:rFonts w:ascii="Georgia" w:hAnsi="Georgia"/>
              </w:rPr>
              <w:t xml:space="preserve"> </w:t>
            </w:r>
          </w:p>
          <w:p w14:paraId="43BE618A" w14:textId="5C946790" w:rsidR="00EE2439" w:rsidRPr="00363D6C" w:rsidRDefault="00EE2439" w:rsidP="005B0915">
            <w:pPr>
              <w:pStyle w:val="ListParagraph"/>
              <w:ind w:right="-205"/>
              <w:rPr>
                <w:rFonts w:ascii="Georgia" w:hAnsi="Georgia"/>
              </w:rPr>
            </w:pPr>
          </w:p>
          <w:p w14:paraId="5AB77003" w14:textId="00791F05" w:rsidR="003A7086" w:rsidRPr="006266F1" w:rsidRDefault="004C5CF6" w:rsidP="00AA209C">
            <w:pPr>
              <w:ind w:right="-205"/>
              <w:rPr>
                <w:rFonts w:ascii="Georgia" w:hAnsi="Georgia" w:cs="Arial"/>
                <w:b/>
                <w:color w:val="000000" w:themeColor="text1"/>
                <w:szCs w:val="22"/>
              </w:rPr>
            </w:pPr>
            <w:r w:rsidRPr="006266F1">
              <w:rPr>
                <w:rFonts w:ascii="Georgia" w:hAnsi="Georgia" w:cs="Arial"/>
                <w:b/>
                <w:color w:val="000000" w:themeColor="text1"/>
                <w:szCs w:val="22"/>
              </w:rPr>
              <w:t>Desirable:</w:t>
            </w:r>
          </w:p>
          <w:p w14:paraId="08F9CD33" w14:textId="77777777" w:rsidR="004C5CF6" w:rsidRDefault="004C5CF6" w:rsidP="004C5CF6">
            <w:pPr>
              <w:pStyle w:val="ListParagraph"/>
              <w:numPr>
                <w:ilvl w:val="0"/>
                <w:numId w:val="20"/>
              </w:numPr>
              <w:ind w:right="-205"/>
              <w:rPr>
                <w:rFonts w:ascii="Georgia" w:hAnsi="Georgia"/>
              </w:rPr>
            </w:pPr>
            <w:r w:rsidRPr="004C5CF6">
              <w:rPr>
                <w:rFonts w:ascii="Georgia" w:hAnsi="Georgia"/>
              </w:rPr>
              <w:t>Previously held a position that had some degree of retailer customer contact</w:t>
            </w:r>
          </w:p>
          <w:p w14:paraId="3C01004C" w14:textId="6363DBF2" w:rsidR="00363D6C" w:rsidRPr="004C5CF6" w:rsidRDefault="004C5CF6" w:rsidP="004C5CF6">
            <w:pPr>
              <w:pStyle w:val="ListParagraph"/>
              <w:numPr>
                <w:ilvl w:val="0"/>
                <w:numId w:val="20"/>
              </w:numPr>
              <w:ind w:right="-205"/>
              <w:rPr>
                <w:rFonts w:ascii="Georgia" w:hAnsi="Georgia"/>
              </w:rPr>
            </w:pPr>
            <w:r w:rsidRPr="004C5CF6">
              <w:rPr>
                <w:rFonts w:ascii="Georgia" w:hAnsi="Georgia"/>
              </w:rPr>
              <w:t>Previous experience of the food industry (ideally chilled/Frozen).</w:t>
            </w:r>
          </w:p>
        </w:tc>
        <w:tc>
          <w:tcPr>
            <w:tcW w:w="6570" w:type="dxa"/>
            <w:tcMar>
              <w:top w:w="504" w:type="dxa"/>
              <w:left w:w="0" w:type="dxa"/>
            </w:tcMar>
          </w:tcPr>
          <w:p w14:paraId="06F443A5" w14:textId="664E2F92" w:rsidR="000E513B" w:rsidRPr="00A40156" w:rsidRDefault="00C41EEC" w:rsidP="0070617C">
            <w:pPr>
              <w:pStyle w:val="Heading1"/>
              <w:spacing w:before="0" w:after="0"/>
              <w:ind w:right="337"/>
              <w:jc w:val="left"/>
              <w:rPr>
                <w:caps w:val="0"/>
                <w:sz w:val="20"/>
                <w:szCs w:val="20"/>
              </w:rPr>
            </w:pPr>
            <w:r w:rsidRPr="00A40156">
              <w:rPr>
                <w:caps w:val="0"/>
                <w:noProof/>
                <w:sz w:val="20"/>
                <w:szCs w:val="20"/>
                <w:vertAlign w:val="subscript"/>
                <w:lang w:eastAsia="en-GB"/>
              </w:rPr>
              <w:lastRenderedPageBreak/>
              <w:drawing>
                <wp:anchor distT="0" distB="0" distL="114300" distR="114300" simplePos="0" relativeHeight="251663360" behindDoc="0" locked="0" layoutInCell="1" allowOverlap="1" wp14:anchorId="422198A4" wp14:editId="71E3AD30">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sidRPr="00A40156">
              <w:rPr>
                <w:caps w:val="0"/>
                <w:noProof/>
                <w:sz w:val="20"/>
                <w:szCs w:val="20"/>
                <w:lang w:eastAsia="en-GB"/>
              </w:rPr>
              <w:drawing>
                <wp:anchor distT="0" distB="0" distL="114300" distR="114300" simplePos="0" relativeHeight="251661312"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Arial" w:hAnsi="Arial" w:cs="Arial"/>
                  <w:sz w:val="24"/>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rsidR="004B3FAD" w:rsidRPr="0097209A">
                  <w:rPr>
                    <w:rStyle w:val="Heading3Char"/>
                    <w:rFonts w:ascii="Arial" w:hAnsi="Arial" w:cs="Arial"/>
                    <w:sz w:val="24"/>
                  </w:rPr>
                  <w:t xml:space="preserve">National Account </w:t>
                </w:r>
                <w:r w:rsidR="006F0E7E">
                  <w:rPr>
                    <w:rStyle w:val="Heading3Char"/>
                    <w:rFonts w:ascii="Arial" w:hAnsi="Arial" w:cs="Arial"/>
                    <w:sz w:val="24"/>
                  </w:rPr>
                  <w:t>Executive</w:t>
                </w:r>
              </w:sdtContent>
            </w:sdt>
          </w:p>
          <w:p w14:paraId="2CC3C3A5" w14:textId="1431368D" w:rsidR="00004A25" w:rsidRPr="004B3FAD" w:rsidRDefault="007F1D0A" w:rsidP="0037174C">
            <w:pPr>
              <w:pStyle w:val="Heading3"/>
              <w:ind w:right="164"/>
              <w:jc w:val="both"/>
              <w:rPr>
                <w:rFonts w:ascii="Arial" w:hAnsi="Arial" w:cs="Arial"/>
                <w:b/>
                <w:bCs/>
                <w:caps w:val="0"/>
                <w:sz w:val="20"/>
                <w:szCs w:val="20"/>
                <w:vertAlign w:val="subscript"/>
              </w:rPr>
            </w:pPr>
            <w:r w:rsidRPr="004B3FAD">
              <w:rPr>
                <w:rFonts w:ascii="Arial" w:hAnsi="Arial" w:cs="Arial"/>
                <w:b/>
                <w:bCs/>
                <w:caps w:val="0"/>
                <w:sz w:val="20"/>
                <w:szCs w:val="20"/>
              </w:rPr>
              <w:t>th</w:t>
            </w:r>
            <w:r w:rsidR="00506D9E" w:rsidRPr="004B3FAD">
              <w:rPr>
                <w:rFonts w:ascii="Arial" w:hAnsi="Arial" w:cs="Arial"/>
                <w:b/>
                <w:bCs/>
                <w:caps w:val="0"/>
                <w:sz w:val="20"/>
                <w:szCs w:val="20"/>
              </w:rPr>
              <w:t>e purpose of your role</w:t>
            </w:r>
          </w:p>
          <w:p w14:paraId="3DC25E15" w14:textId="70513737" w:rsidR="006F0E7E" w:rsidRPr="00A40156" w:rsidRDefault="00ED3BBF" w:rsidP="006F0E7E">
            <w:pPr>
              <w:pStyle w:val="Default"/>
              <w:jc w:val="both"/>
              <w:rPr>
                <w:rFonts w:ascii="Arial" w:hAnsi="Arial" w:cs="Arial"/>
                <w:color w:val="auto"/>
                <w:sz w:val="20"/>
                <w:szCs w:val="20"/>
              </w:rPr>
            </w:pPr>
            <w:r w:rsidRPr="00A40156">
              <w:rPr>
                <w:rFonts w:ascii="Arial" w:hAnsi="Arial" w:cs="Arial"/>
                <w:color w:val="auto"/>
                <w:sz w:val="20"/>
                <w:szCs w:val="20"/>
              </w:rPr>
              <w:t xml:space="preserve">Reporting to </w:t>
            </w:r>
            <w:r w:rsidR="006F0E7E">
              <w:rPr>
                <w:rFonts w:ascii="Arial" w:hAnsi="Arial" w:cs="Arial"/>
                <w:color w:val="auto"/>
                <w:sz w:val="20"/>
                <w:szCs w:val="20"/>
              </w:rPr>
              <w:t>a Senior National Account Manager</w:t>
            </w:r>
            <w:r w:rsidRPr="00A40156">
              <w:rPr>
                <w:rFonts w:ascii="Arial" w:hAnsi="Arial" w:cs="Arial"/>
                <w:color w:val="auto"/>
                <w:sz w:val="20"/>
                <w:szCs w:val="20"/>
              </w:rPr>
              <w:t xml:space="preserve">, you will be responsible for </w:t>
            </w:r>
            <w:r w:rsidR="006F0E7E" w:rsidRPr="006F0E7E">
              <w:rPr>
                <w:rFonts w:ascii="Arial" w:hAnsi="Arial" w:cs="Arial"/>
                <w:color w:val="auto"/>
                <w:sz w:val="20"/>
                <w:szCs w:val="20"/>
              </w:rPr>
              <w:t>commercial and administrative support (internally and externally)</w:t>
            </w:r>
            <w:r w:rsidR="006F0E7E">
              <w:rPr>
                <w:rFonts w:ascii="Arial" w:hAnsi="Arial" w:cs="Arial"/>
                <w:color w:val="auto"/>
                <w:sz w:val="20"/>
                <w:szCs w:val="20"/>
              </w:rPr>
              <w:t xml:space="preserve"> to facilitate</w:t>
            </w:r>
            <w:r w:rsidR="006F0E7E" w:rsidRPr="00A40156">
              <w:rPr>
                <w:rFonts w:ascii="Arial" w:hAnsi="Arial" w:cs="Arial"/>
                <w:color w:val="auto"/>
                <w:sz w:val="20"/>
                <w:szCs w:val="20"/>
              </w:rPr>
              <w:t xml:space="preserve"> the deliverance of the Yeo Valley strategic plan</w:t>
            </w:r>
            <w:r w:rsidR="006F0E7E">
              <w:rPr>
                <w:rFonts w:ascii="Arial" w:hAnsi="Arial" w:cs="Arial"/>
                <w:color w:val="auto"/>
                <w:sz w:val="20"/>
                <w:szCs w:val="20"/>
              </w:rPr>
              <w:t>,</w:t>
            </w:r>
            <w:r w:rsidR="006F0E7E" w:rsidRPr="006F0E7E">
              <w:rPr>
                <w:rFonts w:ascii="Arial" w:hAnsi="Arial" w:cs="Arial"/>
                <w:color w:val="auto"/>
                <w:sz w:val="20"/>
                <w:szCs w:val="20"/>
              </w:rPr>
              <w:t xml:space="preserve"> and to provide a key point of contact to the customer(s) across buying, technical, product development and supply chain as required. In time potential to take on additional Account Management responsibilities for specific product portfolios</w:t>
            </w:r>
            <w:r w:rsidR="006F0E7E">
              <w:rPr>
                <w:rFonts w:ascii="Arial" w:hAnsi="Arial" w:cs="Arial"/>
                <w:color w:val="auto"/>
                <w:sz w:val="20"/>
                <w:szCs w:val="20"/>
              </w:rPr>
              <w:t>. You will work closely with Senior National Account Managers and National Account Managers to deliver</w:t>
            </w:r>
            <w:r w:rsidR="006F0E7E" w:rsidRPr="00A40156">
              <w:rPr>
                <w:rFonts w:ascii="Arial" w:hAnsi="Arial" w:cs="Arial"/>
                <w:color w:val="auto"/>
                <w:sz w:val="20"/>
                <w:szCs w:val="20"/>
              </w:rPr>
              <w:t xml:space="preserve"> objectives aligned to the overall Yeo Valley aims.</w:t>
            </w:r>
          </w:p>
          <w:p w14:paraId="67E4C473" w14:textId="77777777" w:rsidR="00ED3BBF" w:rsidRPr="00A40156" w:rsidRDefault="00ED3BBF" w:rsidP="00C41EEC">
            <w:pPr>
              <w:pStyle w:val="Default"/>
              <w:jc w:val="both"/>
              <w:rPr>
                <w:rFonts w:ascii="Arial" w:hAnsi="Arial" w:cs="Arial"/>
                <w:color w:val="auto"/>
                <w:sz w:val="20"/>
                <w:szCs w:val="20"/>
              </w:rPr>
            </w:pPr>
          </w:p>
          <w:p w14:paraId="15F053CD" w14:textId="691848AD" w:rsidR="00A3118E" w:rsidRPr="00A40156" w:rsidRDefault="00536D97" w:rsidP="00C41EEC">
            <w:pPr>
              <w:pStyle w:val="Default"/>
              <w:ind w:right="68"/>
              <w:jc w:val="both"/>
              <w:rPr>
                <w:rFonts w:ascii="Arial" w:hAnsi="Arial" w:cs="Arial"/>
                <w:b/>
                <w:color w:val="auto"/>
                <w:sz w:val="20"/>
                <w:szCs w:val="20"/>
              </w:rPr>
            </w:pPr>
            <w:r w:rsidRPr="00A40156">
              <w:rPr>
                <w:rFonts w:ascii="Arial" w:hAnsi="Arial" w:cs="Arial"/>
                <w:b/>
                <w:color w:val="auto"/>
                <w:sz w:val="20"/>
                <w:szCs w:val="20"/>
              </w:rPr>
              <w:t>Your responsibilities</w:t>
            </w:r>
            <w:r w:rsidR="00A3118E" w:rsidRPr="00A40156">
              <w:rPr>
                <w:rFonts w:ascii="Arial" w:hAnsi="Arial" w:cs="Arial"/>
                <w:b/>
                <w:color w:val="auto"/>
                <w:sz w:val="20"/>
                <w:szCs w:val="20"/>
              </w:rPr>
              <w:t>:</w:t>
            </w:r>
          </w:p>
          <w:p w14:paraId="2E0F602E" w14:textId="77777777" w:rsidR="004C1E15" w:rsidRPr="00A40156" w:rsidRDefault="004C1E15" w:rsidP="00C41EEC">
            <w:pPr>
              <w:pStyle w:val="Default"/>
              <w:ind w:right="68"/>
              <w:jc w:val="both"/>
              <w:rPr>
                <w:rFonts w:ascii="Arial" w:hAnsi="Arial" w:cs="Arial"/>
                <w:color w:val="auto"/>
                <w:sz w:val="20"/>
                <w:szCs w:val="20"/>
              </w:rPr>
            </w:pPr>
          </w:p>
          <w:p w14:paraId="0A8ACEDD" w14:textId="0EB2D77C" w:rsidR="006F0E7E" w:rsidRPr="006F0E7E" w:rsidRDefault="006F0E7E" w:rsidP="006F0E7E">
            <w:pPr>
              <w:pStyle w:val="ListParagraph"/>
              <w:numPr>
                <w:ilvl w:val="0"/>
                <w:numId w:val="25"/>
              </w:numPr>
              <w:rPr>
                <w:rFonts w:ascii="Arial" w:hAnsi="Arial" w:cs="Arial"/>
                <w:color w:val="000000" w:themeColor="text1"/>
              </w:rPr>
            </w:pPr>
            <w:r w:rsidRPr="006F0E7E">
              <w:rPr>
                <w:rFonts w:ascii="Arial" w:hAnsi="Arial" w:cs="Arial"/>
                <w:color w:val="000000" w:themeColor="text1"/>
              </w:rPr>
              <w:t xml:space="preserve">Support on tasks </w:t>
            </w:r>
            <w:proofErr w:type="gramStart"/>
            <w:r w:rsidRPr="006F0E7E">
              <w:rPr>
                <w:rFonts w:ascii="Arial" w:hAnsi="Arial" w:cs="Arial"/>
                <w:color w:val="000000" w:themeColor="text1"/>
              </w:rPr>
              <w:t>on</w:t>
            </w:r>
            <w:proofErr w:type="gramEnd"/>
            <w:r w:rsidRPr="006F0E7E">
              <w:rPr>
                <w:rFonts w:ascii="Arial" w:hAnsi="Arial" w:cs="Arial"/>
                <w:color w:val="000000" w:themeColor="text1"/>
              </w:rPr>
              <w:t xml:space="preserve"> </w:t>
            </w:r>
            <w:r>
              <w:rPr>
                <w:rFonts w:ascii="Arial" w:hAnsi="Arial" w:cs="Arial"/>
                <w:color w:val="000000" w:themeColor="text1"/>
              </w:rPr>
              <w:t>National A</w:t>
            </w:r>
            <w:r w:rsidRPr="006F0E7E">
              <w:rPr>
                <w:rFonts w:ascii="Arial" w:hAnsi="Arial" w:cs="Arial"/>
                <w:color w:val="000000" w:themeColor="text1"/>
              </w:rPr>
              <w:t xml:space="preserve">ccounts, being proactive in ensuring </w:t>
            </w:r>
            <w:r>
              <w:rPr>
                <w:rFonts w:ascii="Arial" w:hAnsi="Arial" w:cs="Arial"/>
                <w:color w:val="000000" w:themeColor="text1"/>
              </w:rPr>
              <w:t>that all</w:t>
            </w:r>
            <w:r w:rsidRPr="006F0E7E">
              <w:rPr>
                <w:rFonts w:ascii="Arial" w:hAnsi="Arial" w:cs="Arial"/>
                <w:color w:val="000000" w:themeColor="text1"/>
              </w:rPr>
              <w:t xml:space="preserve"> customers get </w:t>
            </w:r>
            <w:proofErr w:type="gramStart"/>
            <w:r w:rsidRPr="006F0E7E">
              <w:rPr>
                <w:rFonts w:ascii="Arial" w:hAnsi="Arial" w:cs="Arial"/>
                <w:color w:val="000000" w:themeColor="text1"/>
              </w:rPr>
              <w:t>a right</w:t>
            </w:r>
            <w:proofErr w:type="gramEnd"/>
            <w:r w:rsidRPr="006F0E7E">
              <w:rPr>
                <w:rFonts w:ascii="Arial" w:hAnsi="Arial" w:cs="Arial"/>
                <w:color w:val="000000" w:themeColor="text1"/>
              </w:rPr>
              <w:t xml:space="preserve"> </w:t>
            </w:r>
            <w:proofErr w:type="gramStart"/>
            <w:r w:rsidRPr="006F0E7E">
              <w:rPr>
                <w:rFonts w:ascii="Arial" w:hAnsi="Arial" w:cs="Arial"/>
                <w:color w:val="000000" w:themeColor="text1"/>
              </w:rPr>
              <w:t>first time</w:t>
            </w:r>
            <w:proofErr w:type="gramEnd"/>
            <w:r w:rsidRPr="006F0E7E">
              <w:rPr>
                <w:rFonts w:ascii="Arial" w:hAnsi="Arial" w:cs="Arial"/>
                <w:color w:val="000000" w:themeColor="text1"/>
              </w:rPr>
              <w:t xml:space="preserve"> service when it comes to all administrative parts of the role, and that this is always completed in good time</w:t>
            </w:r>
          </w:p>
          <w:p w14:paraId="0A2E9AE0" w14:textId="77777777" w:rsidR="006F0E7E" w:rsidRPr="006F0E7E" w:rsidRDefault="006F0E7E" w:rsidP="006F0E7E">
            <w:pPr>
              <w:pStyle w:val="ListParagraph"/>
              <w:numPr>
                <w:ilvl w:val="0"/>
                <w:numId w:val="25"/>
              </w:numPr>
              <w:rPr>
                <w:rFonts w:ascii="Arial" w:hAnsi="Arial" w:cs="Arial"/>
                <w:color w:val="000000" w:themeColor="text1"/>
              </w:rPr>
            </w:pPr>
            <w:r w:rsidRPr="006F0E7E">
              <w:rPr>
                <w:rFonts w:ascii="Arial" w:hAnsi="Arial" w:cs="Arial"/>
                <w:color w:val="000000" w:themeColor="text1"/>
              </w:rPr>
              <w:t xml:space="preserve">Monitor/identify market trends and make </w:t>
            </w:r>
            <w:proofErr w:type="gramStart"/>
            <w:r w:rsidRPr="006F0E7E">
              <w:rPr>
                <w:rFonts w:ascii="Arial" w:hAnsi="Arial" w:cs="Arial"/>
                <w:color w:val="000000" w:themeColor="text1"/>
              </w:rPr>
              <w:t>recommendation</w:t>
            </w:r>
            <w:proofErr w:type="gramEnd"/>
            <w:r w:rsidRPr="006F0E7E">
              <w:rPr>
                <w:rFonts w:ascii="Arial" w:hAnsi="Arial" w:cs="Arial"/>
                <w:color w:val="000000" w:themeColor="text1"/>
              </w:rPr>
              <w:t xml:space="preserve"> based upon key insights</w:t>
            </w:r>
          </w:p>
          <w:p w14:paraId="38F84BC2" w14:textId="77777777" w:rsidR="006F0E7E" w:rsidRPr="006F0E7E" w:rsidRDefault="006F0E7E" w:rsidP="006F0E7E">
            <w:pPr>
              <w:pStyle w:val="ListParagraph"/>
              <w:numPr>
                <w:ilvl w:val="0"/>
                <w:numId w:val="25"/>
              </w:numPr>
              <w:rPr>
                <w:rFonts w:ascii="Arial" w:hAnsi="Arial" w:cs="Arial"/>
                <w:color w:val="000000" w:themeColor="text1"/>
              </w:rPr>
            </w:pPr>
            <w:r w:rsidRPr="006F0E7E">
              <w:rPr>
                <w:rFonts w:ascii="Arial" w:hAnsi="Arial" w:cs="Arial"/>
                <w:color w:val="000000" w:themeColor="text1"/>
              </w:rPr>
              <w:t xml:space="preserve">Positively raise the profile of the Yeo Valley business within the customer through establishing and maintaining a strong set of relationships with key external stakeholders </w:t>
            </w:r>
          </w:p>
          <w:p w14:paraId="2E99F789" w14:textId="77777777" w:rsidR="006F0E7E" w:rsidRPr="006F0E7E" w:rsidRDefault="006F0E7E" w:rsidP="006F0E7E">
            <w:pPr>
              <w:pStyle w:val="ListParagraph"/>
              <w:numPr>
                <w:ilvl w:val="0"/>
                <w:numId w:val="25"/>
              </w:numPr>
              <w:rPr>
                <w:rFonts w:ascii="Arial" w:hAnsi="Arial" w:cs="Arial"/>
                <w:color w:val="000000" w:themeColor="text1"/>
              </w:rPr>
            </w:pPr>
            <w:r w:rsidRPr="006F0E7E">
              <w:rPr>
                <w:rFonts w:ascii="Arial" w:hAnsi="Arial" w:cs="Arial"/>
                <w:color w:val="000000" w:themeColor="text1"/>
              </w:rPr>
              <w:t xml:space="preserve">Communicate key messages to the wider business in a professional and timely </w:t>
            </w:r>
            <w:proofErr w:type="gramStart"/>
            <w:r w:rsidRPr="006F0E7E">
              <w:rPr>
                <w:rFonts w:ascii="Arial" w:hAnsi="Arial" w:cs="Arial"/>
                <w:color w:val="000000" w:themeColor="text1"/>
              </w:rPr>
              <w:t>manor</w:t>
            </w:r>
            <w:proofErr w:type="gramEnd"/>
            <w:r w:rsidRPr="006F0E7E">
              <w:rPr>
                <w:rFonts w:ascii="Arial" w:hAnsi="Arial" w:cs="Arial"/>
                <w:color w:val="000000" w:themeColor="text1"/>
              </w:rPr>
              <w:t xml:space="preserve"> </w:t>
            </w:r>
          </w:p>
          <w:p w14:paraId="63BA066E" w14:textId="77777777" w:rsidR="006F0E7E" w:rsidRPr="006F0E7E" w:rsidRDefault="006F0E7E" w:rsidP="006F0E7E">
            <w:pPr>
              <w:pStyle w:val="ListParagraph"/>
              <w:numPr>
                <w:ilvl w:val="0"/>
                <w:numId w:val="25"/>
              </w:numPr>
              <w:rPr>
                <w:rFonts w:ascii="Arial" w:hAnsi="Arial" w:cs="Arial"/>
                <w:color w:val="000000" w:themeColor="text1"/>
              </w:rPr>
            </w:pPr>
            <w:r w:rsidRPr="006F0E7E">
              <w:rPr>
                <w:rFonts w:ascii="Arial" w:hAnsi="Arial" w:cs="Arial"/>
                <w:color w:val="000000" w:themeColor="text1"/>
              </w:rPr>
              <w:t>Provide promotional ROI analysis and make suggestions for refinement of the promotional plan in both customers</w:t>
            </w:r>
          </w:p>
          <w:p w14:paraId="7295849F" w14:textId="77777777" w:rsidR="006F0E7E" w:rsidRPr="006F0E7E" w:rsidRDefault="006F0E7E" w:rsidP="006F0E7E">
            <w:pPr>
              <w:pStyle w:val="ListParagraph"/>
              <w:numPr>
                <w:ilvl w:val="0"/>
                <w:numId w:val="25"/>
              </w:numPr>
              <w:rPr>
                <w:rFonts w:ascii="Arial" w:hAnsi="Arial" w:cs="Arial"/>
                <w:color w:val="000000" w:themeColor="text1"/>
              </w:rPr>
            </w:pPr>
            <w:r w:rsidRPr="006F0E7E">
              <w:rPr>
                <w:rFonts w:ascii="Arial" w:hAnsi="Arial" w:cs="Arial"/>
                <w:color w:val="000000" w:themeColor="text1"/>
              </w:rPr>
              <w:t>Once successfully up to speed on the core elements of the role, there will be an opportunity for the candidate to take on ownership of specific product areas</w:t>
            </w:r>
          </w:p>
          <w:p w14:paraId="005C2122" w14:textId="77777777" w:rsidR="00DA719C" w:rsidRPr="00DA719C" w:rsidRDefault="00DA719C" w:rsidP="00DA719C">
            <w:pPr>
              <w:ind w:left="360"/>
              <w:rPr>
                <w:rFonts w:ascii="Arial" w:hAnsi="Arial" w:cs="Arial"/>
              </w:rPr>
            </w:pPr>
            <w:r w:rsidRPr="00DA719C">
              <w:rPr>
                <w:rFonts w:ascii="Arial" w:hAnsi="Arial" w:cs="Arial"/>
              </w:rPr>
              <w:t>Provide administrative support in the following work areas:</w:t>
            </w:r>
          </w:p>
          <w:p w14:paraId="696FBB7D" w14:textId="7673EA4D" w:rsidR="00DA719C" w:rsidRPr="00DA719C" w:rsidRDefault="00DA719C" w:rsidP="00DA719C">
            <w:pPr>
              <w:pStyle w:val="ListParagraph"/>
              <w:numPr>
                <w:ilvl w:val="0"/>
                <w:numId w:val="25"/>
              </w:numPr>
              <w:rPr>
                <w:rFonts w:ascii="Arial" w:hAnsi="Arial" w:cs="Arial"/>
              </w:rPr>
            </w:pPr>
            <w:r w:rsidRPr="00DA719C">
              <w:rPr>
                <w:rFonts w:ascii="Arial" w:hAnsi="Arial" w:cs="Arial"/>
              </w:rPr>
              <w:t xml:space="preserve">Event </w:t>
            </w:r>
            <w:proofErr w:type="gramStart"/>
            <w:r w:rsidRPr="00DA719C">
              <w:rPr>
                <w:rFonts w:ascii="Arial" w:hAnsi="Arial" w:cs="Arial"/>
              </w:rPr>
              <w:t>planning including</w:t>
            </w:r>
            <w:proofErr w:type="gramEnd"/>
            <w:r w:rsidRPr="00DA719C">
              <w:rPr>
                <w:rFonts w:ascii="Arial" w:hAnsi="Arial" w:cs="Arial"/>
              </w:rPr>
              <w:t xml:space="preserve"> promotions, new launches, de-lists and distribution changes for all products supplied to the customer base.</w:t>
            </w:r>
          </w:p>
          <w:p w14:paraId="7E7895B5" w14:textId="05F044FF" w:rsidR="00DA719C" w:rsidRPr="00DA719C" w:rsidRDefault="00DA719C" w:rsidP="00DA719C">
            <w:pPr>
              <w:pStyle w:val="ListParagraph"/>
              <w:numPr>
                <w:ilvl w:val="0"/>
                <w:numId w:val="25"/>
              </w:numPr>
              <w:rPr>
                <w:rFonts w:ascii="Arial" w:hAnsi="Arial" w:cs="Arial"/>
              </w:rPr>
            </w:pPr>
            <w:r w:rsidRPr="00DA719C">
              <w:rPr>
                <w:rFonts w:ascii="Arial" w:hAnsi="Arial" w:cs="Arial"/>
              </w:rPr>
              <w:t xml:space="preserve">Liaison with the </w:t>
            </w:r>
            <w:r>
              <w:rPr>
                <w:rFonts w:ascii="Arial" w:hAnsi="Arial" w:cs="Arial"/>
              </w:rPr>
              <w:t>S</w:t>
            </w:r>
            <w:r w:rsidRPr="00DA719C">
              <w:rPr>
                <w:rFonts w:ascii="Arial" w:hAnsi="Arial" w:cs="Arial"/>
              </w:rPr>
              <w:t>NAM/</w:t>
            </w:r>
            <w:r>
              <w:rPr>
                <w:rFonts w:ascii="Arial" w:hAnsi="Arial" w:cs="Arial"/>
              </w:rPr>
              <w:t>NAM</w:t>
            </w:r>
            <w:r w:rsidRPr="00DA719C">
              <w:rPr>
                <w:rFonts w:ascii="Arial" w:hAnsi="Arial" w:cs="Arial"/>
              </w:rPr>
              <w:t xml:space="preserve"> and </w:t>
            </w:r>
            <w:r>
              <w:rPr>
                <w:rFonts w:ascii="Arial" w:hAnsi="Arial" w:cs="Arial"/>
              </w:rPr>
              <w:t>Demand</w:t>
            </w:r>
            <w:r w:rsidRPr="00DA719C">
              <w:rPr>
                <w:rFonts w:ascii="Arial" w:hAnsi="Arial" w:cs="Arial"/>
              </w:rPr>
              <w:t xml:space="preserve"> Planning teams as and when required including the refinement of the </w:t>
            </w:r>
            <w:r>
              <w:rPr>
                <w:rFonts w:ascii="Arial" w:hAnsi="Arial" w:cs="Arial"/>
              </w:rPr>
              <w:t>c</w:t>
            </w:r>
            <w:r w:rsidRPr="00DA719C">
              <w:rPr>
                <w:rFonts w:ascii="Arial" w:hAnsi="Arial" w:cs="Arial"/>
              </w:rPr>
              <w:t>ustomer forecasts</w:t>
            </w:r>
            <w:r>
              <w:rPr>
                <w:rFonts w:ascii="Arial" w:hAnsi="Arial" w:cs="Arial"/>
              </w:rPr>
              <w:t xml:space="preserve"> and </w:t>
            </w:r>
            <w:r w:rsidRPr="00DA719C">
              <w:rPr>
                <w:rFonts w:ascii="Arial" w:hAnsi="Arial" w:cs="Arial"/>
              </w:rPr>
              <w:t>production plans where appropriate</w:t>
            </w:r>
          </w:p>
          <w:p w14:paraId="73142D2C" w14:textId="77777777" w:rsidR="00DA719C" w:rsidRPr="00DA719C" w:rsidRDefault="00DA719C" w:rsidP="00DA719C">
            <w:pPr>
              <w:pStyle w:val="ListParagraph"/>
              <w:numPr>
                <w:ilvl w:val="0"/>
                <w:numId w:val="25"/>
              </w:numPr>
              <w:rPr>
                <w:rFonts w:ascii="Arial" w:hAnsi="Arial" w:cs="Arial"/>
              </w:rPr>
            </w:pPr>
            <w:r w:rsidRPr="00DA719C">
              <w:rPr>
                <w:rFonts w:ascii="Arial" w:hAnsi="Arial" w:cs="Arial"/>
              </w:rPr>
              <w:t>Where appropriate liaise with the Yeo Valley Artwork team and help to ensure that key deadlines are met within the launch critical path</w:t>
            </w:r>
          </w:p>
          <w:p w14:paraId="5863F906" w14:textId="77777777" w:rsidR="00DA719C" w:rsidRDefault="00DA719C" w:rsidP="00DA719C">
            <w:pPr>
              <w:pStyle w:val="ListParagraph"/>
              <w:numPr>
                <w:ilvl w:val="0"/>
                <w:numId w:val="25"/>
              </w:numPr>
              <w:rPr>
                <w:rFonts w:ascii="Arial" w:hAnsi="Arial" w:cs="Arial"/>
              </w:rPr>
            </w:pPr>
            <w:r w:rsidRPr="00DA719C">
              <w:rPr>
                <w:rFonts w:ascii="Arial" w:hAnsi="Arial" w:cs="Arial"/>
              </w:rPr>
              <w:t>Pull market EPOS data from the Customer database</w:t>
            </w:r>
            <w:r>
              <w:rPr>
                <w:rFonts w:ascii="Arial" w:hAnsi="Arial" w:cs="Arial"/>
              </w:rPr>
              <w:t>s</w:t>
            </w:r>
            <w:r w:rsidRPr="00DA719C">
              <w:rPr>
                <w:rFonts w:ascii="Arial" w:hAnsi="Arial" w:cs="Arial"/>
              </w:rPr>
              <w:t xml:space="preserve"> and create</w:t>
            </w:r>
            <w:r>
              <w:rPr>
                <w:rFonts w:ascii="Arial" w:hAnsi="Arial" w:cs="Arial"/>
              </w:rPr>
              <w:t>/maintain</w:t>
            </w:r>
            <w:r w:rsidRPr="00DA719C">
              <w:rPr>
                <w:rFonts w:ascii="Arial" w:hAnsi="Arial" w:cs="Arial"/>
              </w:rPr>
              <w:t xml:space="preserve"> </w:t>
            </w:r>
            <w:r>
              <w:rPr>
                <w:rFonts w:ascii="Arial" w:hAnsi="Arial" w:cs="Arial"/>
              </w:rPr>
              <w:t>excel based sales trackers and produce</w:t>
            </w:r>
            <w:r w:rsidRPr="00DA719C">
              <w:rPr>
                <w:rFonts w:ascii="Arial" w:hAnsi="Arial" w:cs="Arial"/>
              </w:rPr>
              <w:t xml:space="preserve"> </w:t>
            </w:r>
            <w:proofErr w:type="spellStart"/>
            <w:r w:rsidRPr="00DA719C">
              <w:rPr>
                <w:rFonts w:ascii="Arial" w:hAnsi="Arial" w:cs="Arial"/>
              </w:rPr>
              <w:t>powerpoint</w:t>
            </w:r>
            <w:proofErr w:type="spellEnd"/>
            <w:r w:rsidRPr="00DA719C">
              <w:rPr>
                <w:rFonts w:ascii="Arial" w:hAnsi="Arial" w:cs="Arial"/>
              </w:rPr>
              <w:t xml:space="preserve"> </w:t>
            </w:r>
            <w:r>
              <w:rPr>
                <w:rFonts w:ascii="Arial" w:hAnsi="Arial" w:cs="Arial"/>
              </w:rPr>
              <w:t>presentations</w:t>
            </w:r>
            <w:r w:rsidRPr="00DA719C">
              <w:rPr>
                <w:rFonts w:ascii="Arial" w:hAnsi="Arial" w:cs="Arial"/>
              </w:rPr>
              <w:t xml:space="preserve">. </w:t>
            </w:r>
          </w:p>
          <w:p w14:paraId="6815EAE4" w14:textId="7FE54495" w:rsidR="00DA719C" w:rsidRPr="00DA719C" w:rsidRDefault="00DA719C" w:rsidP="00DA719C">
            <w:pPr>
              <w:pStyle w:val="ListParagraph"/>
              <w:numPr>
                <w:ilvl w:val="0"/>
                <w:numId w:val="25"/>
              </w:numPr>
              <w:rPr>
                <w:rFonts w:ascii="Arial" w:hAnsi="Arial" w:cs="Arial"/>
              </w:rPr>
            </w:pPr>
            <w:r>
              <w:rPr>
                <w:rFonts w:ascii="Arial" w:hAnsi="Arial" w:cs="Arial"/>
              </w:rPr>
              <w:t>P</w:t>
            </w:r>
            <w:r w:rsidRPr="00DA719C">
              <w:rPr>
                <w:rFonts w:ascii="Arial" w:hAnsi="Arial" w:cs="Arial"/>
              </w:rPr>
              <w:t>rovide analysis of the data using market knowledge &amp; insights to identify category/commercial opportunities.</w:t>
            </w:r>
          </w:p>
          <w:p w14:paraId="29E32ACF" w14:textId="22CF8515" w:rsidR="006F0E7E" w:rsidRPr="006F0E7E" w:rsidRDefault="00DA719C" w:rsidP="00ED3BBF">
            <w:pPr>
              <w:pStyle w:val="ListParagraph"/>
              <w:numPr>
                <w:ilvl w:val="0"/>
                <w:numId w:val="25"/>
              </w:numPr>
              <w:rPr>
                <w:rFonts w:ascii="Arial" w:hAnsi="Arial" w:cs="Arial"/>
              </w:rPr>
            </w:pPr>
            <w:r w:rsidRPr="00DA719C">
              <w:rPr>
                <w:rFonts w:ascii="Arial" w:hAnsi="Arial" w:cs="Arial"/>
              </w:rPr>
              <w:t xml:space="preserve">Project Manage bespoke projects across the wider business function with defined objectives to be achieved with </w:t>
            </w:r>
            <w:r w:rsidR="00BD6263">
              <w:rPr>
                <w:rFonts w:ascii="Arial" w:hAnsi="Arial" w:cs="Arial"/>
              </w:rPr>
              <w:t>your</w:t>
            </w:r>
            <w:r w:rsidRPr="00DA719C">
              <w:rPr>
                <w:rFonts w:ascii="Arial" w:hAnsi="Arial" w:cs="Arial"/>
              </w:rPr>
              <w:t xml:space="preserve"> customer</w:t>
            </w:r>
            <w:r w:rsidR="00BD6263">
              <w:rPr>
                <w:rFonts w:ascii="Arial" w:hAnsi="Arial" w:cs="Arial"/>
              </w:rPr>
              <w:t>/</w:t>
            </w:r>
            <w:r w:rsidRPr="00DA719C">
              <w:rPr>
                <w:rFonts w:ascii="Arial" w:hAnsi="Arial" w:cs="Arial"/>
              </w:rPr>
              <w:t>s.</w:t>
            </w:r>
          </w:p>
          <w:p w14:paraId="59FFC216" w14:textId="538ED130" w:rsidR="00AA209C" w:rsidRPr="00A40156" w:rsidRDefault="00AA209C" w:rsidP="0097209A">
            <w:pPr>
              <w:pStyle w:val="Heading3"/>
              <w:spacing w:before="360"/>
              <w:ind w:right="149"/>
              <w:rPr>
                <w:rFonts w:ascii="Arial" w:eastAsiaTheme="minorHAnsi" w:hAnsi="Arial" w:cs="Arial"/>
                <w:caps w:val="0"/>
                <w:sz w:val="20"/>
                <w:szCs w:val="20"/>
              </w:rPr>
            </w:pPr>
            <w:r w:rsidRPr="004B3FAD">
              <w:rPr>
                <w:rFonts w:ascii="Arial" w:hAnsi="Arial" w:cs="Arial"/>
                <w:b/>
                <w:bCs/>
                <w:caps w:val="0"/>
                <w:sz w:val="20"/>
                <w:szCs w:val="20"/>
              </w:rPr>
              <w:lastRenderedPageBreak/>
              <w:t>what good looks like for this role</w:t>
            </w:r>
          </w:p>
          <w:p w14:paraId="1E3671C7" w14:textId="77777777" w:rsidR="00ED3BBF" w:rsidRPr="00A40156" w:rsidRDefault="00ED3BBF" w:rsidP="00ED3BBF">
            <w:pPr>
              <w:pStyle w:val="Heading3"/>
              <w:ind w:right="306"/>
              <w:rPr>
                <w:rFonts w:ascii="Arial" w:hAnsi="Arial" w:cs="Arial"/>
                <w:b/>
                <w:caps w:val="0"/>
                <w:sz w:val="20"/>
                <w:szCs w:val="20"/>
              </w:rPr>
            </w:pPr>
            <w:r w:rsidRPr="00A40156">
              <w:rPr>
                <w:rFonts w:ascii="Arial" w:hAnsi="Arial" w:cs="Arial"/>
                <w:b/>
                <w:caps w:val="0"/>
                <w:sz w:val="20"/>
                <w:szCs w:val="20"/>
              </w:rPr>
              <w:t>Leading and Deciding</w:t>
            </w:r>
          </w:p>
          <w:p w14:paraId="54E7AF0C" w14:textId="27335F56" w:rsidR="00ED3BBF" w:rsidRPr="006266F1" w:rsidRDefault="00ED3BBF" w:rsidP="00ED3BBF">
            <w:pPr>
              <w:pStyle w:val="Heading3"/>
              <w:numPr>
                <w:ilvl w:val="0"/>
                <w:numId w:val="28"/>
              </w:numPr>
              <w:ind w:right="306"/>
              <w:rPr>
                <w:rFonts w:ascii="Arial" w:hAnsi="Arial" w:cs="Arial"/>
                <w:b/>
                <w:caps w:val="0"/>
                <w:sz w:val="20"/>
                <w:szCs w:val="20"/>
              </w:rPr>
            </w:pPr>
            <w:r w:rsidRPr="004B3FAD">
              <w:rPr>
                <w:rFonts w:ascii="Arial" w:hAnsi="Arial" w:cs="Arial"/>
                <w:bCs/>
                <w:caps w:val="0"/>
                <w:sz w:val="20"/>
                <w:szCs w:val="20"/>
              </w:rPr>
              <w:t>Makes prompt, clear decisions which may involve tough choices or considered risks. Takes responsibility for actions</w:t>
            </w:r>
            <w:r w:rsidR="003A4047">
              <w:rPr>
                <w:rFonts w:ascii="Arial" w:hAnsi="Arial" w:cs="Arial"/>
                <w:bCs/>
                <w:caps w:val="0"/>
                <w:sz w:val="20"/>
                <w:szCs w:val="20"/>
              </w:rPr>
              <w:t xml:space="preserve"> and</w:t>
            </w:r>
            <w:r w:rsidRPr="004B3FAD">
              <w:rPr>
                <w:rFonts w:ascii="Arial" w:hAnsi="Arial" w:cs="Arial"/>
                <w:bCs/>
                <w:caps w:val="0"/>
                <w:sz w:val="20"/>
                <w:szCs w:val="20"/>
              </w:rPr>
              <w:t xml:space="preserve"> projects. Takes initiative and works under own direction. </w:t>
            </w:r>
            <w:r w:rsidR="003A4047">
              <w:rPr>
                <w:rFonts w:ascii="Arial" w:hAnsi="Arial" w:cs="Arial"/>
                <w:bCs/>
                <w:caps w:val="0"/>
                <w:sz w:val="20"/>
                <w:szCs w:val="20"/>
              </w:rPr>
              <w:t>I</w:t>
            </w:r>
            <w:r w:rsidRPr="004B3FAD">
              <w:rPr>
                <w:rFonts w:ascii="Arial" w:hAnsi="Arial" w:cs="Arial"/>
                <w:bCs/>
                <w:caps w:val="0"/>
                <w:sz w:val="20"/>
                <w:szCs w:val="20"/>
              </w:rPr>
              <w:t xml:space="preserve">nspires others with a wholehearted commitment to continuous improvement. Confronts challenges around them. </w:t>
            </w:r>
          </w:p>
          <w:p w14:paraId="361F8145" w14:textId="77777777" w:rsidR="006266F1" w:rsidRPr="004B3FAD" w:rsidRDefault="006266F1" w:rsidP="006266F1">
            <w:pPr>
              <w:pStyle w:val="Heading3"/>
              <w:ind w:left="360" w:right="306"/>
              <w:rPr>
                <w:rFonts w:ascii="Arial" w:hAnsi="Arial" w:cs="Arial"/>
                <w:b/>
                <w:caps w:val="0"/>
                <w:sz w:val="20"/>
                <w:szCs w:val="20"/>
              </w:rPr>
            </w:pPr>
          </w:p>
          <w:p w14:paraId="63CCE3B2" w14:textId="77777777" w:rsidR="00ED3BBF" w:rsidRPr="00A40156" w:rsidRDefault="00ED3BBF" w:rsidP="00ED3BBF">
            <w:pPr>
              <w:pStyle w:val="Heading3"/>
              <w:ind w:right="306"/>
              <w:rPr>
                <w:rFonts w:ascii="Arial" w:hAnsi="Arial" w:cs="Arial"/>
                <w:b/>
                <w:caps w:val="0"/>
                <w:sz w:val="20"/>
                <w:szCs w:val="20"/>
              </w:rPr>
            </w:pPr>
            <w:r w:rsidRPr="00A40156">
              <w:rPr>
                <w:rFonts w:ascii="Arial" w:hAnsi="Arial" w:cs="Arial"/>
                <w:b/>
                <w:caps w:val="0"/>
                <w:sz w:val="20"/>
                <w:szCs w:val="20"/>
              </w:rPr>
              <w:t xml:space="preserve">Team working </w:t>
            </w:r>
          </w:p>
          <w:p w14:paraId="0C7F9730" w14:textId="3C8EEBC0" w:rsidR="00ED3BBF" w:rsidRPr="006266F1" w:rsidRDefault="00ED3BBF" w:rsidP="00ED3BBF">
            <w:pPr>
              <w:pStyle w:val="Heading3"/>
              <w:numPr>
                <w:ilvl w:val="0"/>
                <w:numId w:val="28"/>
              </w:numPr>
              <w:ind w:right="306"/>
              <w:rPr>
                <w:rFonts w:ascii="Arial" w:hAnsi="Arial" w:cs="Arial"/>
                <w:b/>
                <w:caps w:val="0"/>
                <w:sz w:val="20"/>
                <w:szCs w:val="20"/>
              </w:rPr>
            </w:pPr>
            <w:r w:rsidRPr="0097209A">
              <w:rPr>
                <w:rFonts w:ascii="Arial" w:hAnsi="Arial" w:cs="Arial"/>
                <w:bCs/>
                <w:caps w:val="0"/>
                <w:sz w:val="20"/>
                <w:szCs w:val="20"/>
              </w:rPr>
              <w:t>Demonstrates an interest in others</w:t>
            </w:r>
            <w:r w:rsidR="004B3FAD" w:rsidRPr="0097209A">
              <w:rPr>
                <w:rFonts w:ascii="Arial" w:hAnsi="Arial" w:cs="Arial"/>
                <w:bCs/>
                <w:caps w:val="0"/>
                <w:sz w:val="20"/>
                <w:szCs w:val="20"/>
              </w:rPr>
              <w:t xml:space="preserve"> &amp;</w:t>
            </w:r>
            <w:r w:rsidRPr="0097209A">
              <w:rPr>
                <w:rFonts w:ascii="Arial" w:hAnsi="Arial" w:cs="Arial"/>
                <w:bCs/>
                <w:caps w:val="0"/>
                <w:sz w:val="20"/>
                <w:szCs w:val="20"/>
              </w:rPr>
              <w:t xml:space="preserve"> adapts to the team and builds team spirit, </w:t>
            </w:r>
            <w:proofErr w:type="spellStart"/>
            <w:r w:rsidRPr="0097209A">
              <w:rPr>
                <w:rFonts w:ascii="Arial" w:hAnsi="Arial" w:cs="Arial"/>
                <w:bCs/>
                <w:caps w:val="0"/>
                <w:sz w:val="20"/>
                <w:szCs w:val="20"/>
              </w:rPr>
              <w:t>recognises</w:t>
            </w:r>
            <w:proofErr w:type="spellEnd"/>
            <w:r w:rsidRPr="0097209A">
              <w:rPr>
                <w:rFonts w:ascii="Arial" w:hAnsi="Arial" w:cs="Arial"/>
                <w:bCs/>
                <w:caps w:val="0"/>
                <w:sz w:val="20"/>
                <w:szCs w:val="20"/>
              </w:rPr>
              <w:t xml:space="preserve"> and </w:t>
            </w:r>
            <w:r w:rsidR="003A4047">
              <w:rPr>
                <w:rFonts w:ascii="Arial" w:hAnsi="Arial" w:cs="Arial"/>
                <w:bCs/>
                <w:caps w:val="0"/>
                <w:sz w:val="20"/>
                <w:szCs w:val="20"/>
              </w:rPr>
              <w:t>praises</w:t>
            </w:r>
            <w:r w:rsidRPr="0097209A">
              <w:rPr>
                <w:rFonts w:ascii="Arial" w:hAnsi="Arial" w:cs="Arial"/>
                <w:bCs/>
                <w:caps w:val="0"/>
                <w:sz w:val="20"/>
                <w:szCs w:val="20"/>
              </w:rPr>
              <w:t xml:space="preserve"> the contribution of others. Listens and consults others communicating proactively. Upholds the ethics and values of the business, demonstrating integrity. Openly trusts and respects others. Collaborates openly for the good of Yeo Valley. </w:t>
            </w:r>
            <w:r w:rsidR="004B3FAD" w:rsidRPr="0097209A">
              <w:rPr>
                <w:rFonts w:ascii="Arial" w:hAnsi="Arial" w:cs="Arial"/>
                <w:bCs/>
                <w:caps w:val="0"/>
                <w:sz w:val="20"/>
                <w:szCs w:val="20"/>
              </w:rPr>
              <w:t>A</w:t>
            </w:r>
            <w:r w:rsidRPr="0097209A">
              <w:rPr>
                <w:rFonts w:ascii="Arial" w:hAnsi="Arial" w:cs="Arial"/>
                <w:bCs/>
                <w:caps w:val="0"/>
                <w:sz w:val="20"/>
                <w:szCs w:val="20"/>
              </w:rPr>
              <w:t xml:space="preserve">ccepts new ideas and change initiatives. </w:t>
            </w:r>
          </w:p>
          <w:p w14:paraId="2DE093D9" w14:textId="77777777" w:rsidR="006266F1" w:rsidRPr="0097209A" w:rsidRDefault="006266F1" w:rsidP="006266F1">
            <w:pPr>
              <w:pStyle w:val="Heading3"/>
              <w:ind w:left="360" w:right="306"/>
              <w:rPr>
                <w:rFonts w:ascii="Arial" w:hAnsi="Arial" w:cs="Arial"/>
                <w:b/>
                <w:caps w:val="0"/>
                <w:sz w:val="20"/>
                <w:szCs w:val="20"/>
              </w:rPr>
            </w:pPr>
          </w:p>
          <w:p w14:paraId="68315012" w14:textId="77777777" w:rsidR="00ED3BBF" w:rsidRPr="00A40156" w:rsidRDefault="00ED3BBF" w:rsidP="00ED3BBF">
            <w:pPr>
              <w:pStyle w:val="Heading3"/>
              <w:ind w:right="306"/>
              <w:rPr>
                <w:rFonts w:ascii="Arial" w:hAnsi="Arial" w:cs="Arial"/>
                <w:b/>
                <w:caps w:val="0"/>
                <w:sz w:val="20"/>
                <w:szCs w:val="20"/>
              </w:rPr>
            </w:pPr>
            <w:proofErr w:type="spellStart"/>
            <w:r w:rsidRPr="00A40156">
              <w:rPr>
                <w:rFonts w:ascii="Arial" w:hAnsi="Arial" w:cs="Arial"/>
                <w:b/>
                <w:caps w:val="0"/>
                <w:sz w:val="20"/>
                <w:szCs w:val="20"/>
              </w:rPr>
              <w:t>Organising</w:t>
            </w:r>
            <w:proofErr w:type="spellEnd"/>
            <w:r w:rsidRPr="00A40156">
              <w:rPr>
                <w:rFonts w:ascii="Arial" w:hAnsi="Arial" w:cs="Arial"/>
                <w:b/>
                <w:caps w:val="0"/>
                <w:sz w:val="20"/>
                <w:szCs w:val="20"/>
              </w:rPr>
              <w:t xml:space="preserve"> and Executing </w:t>
            </w:r>
          </w:p>
          <w:p w14:paraId="3722340F" w14:textId="52B6D2A7" w:rsidR="00ED3BBF" w:rsidRPr="006266F1" w:rsidRDefault="006266F1" w:rsidP="00ED3BBF">
            <w:pPr>
              <w:pStyle w:val="Heading3"/>
              <w:numPr>
                <w:ilvl w:val="0"/>
                <w:numId w:val="28"/>
              </w:numPr>
              <w:ind w:right="306"/>
              <w:rPr>
                <w:rFonts w:ascii="Arial" w:hAnsi="Arial" w:cs="Arial"/>
                <w:sz w:val="20"/>
                <w:szCs w:val="20"/>
              </w:rPr>
            </w:pPr>
            <w:r>
              <w:rPr>
                <w:rFonts w:ascii="Arial" w:hAnsi="Arial" w:cs="Arial"/>
                <w:bCs/>
                <w:caps w:val="0"/>
                <w:sz w:val="20"/>
                <w:szCs w:val="20"/>
              </w:rPr>
              <w:t>D</w:t>
            </w:r>
            <w:r w:rsidR="00ED3BBF" w:rsidRPr="00A40156">
              <w:rPr>
                <w:rFonts w:ascii="Arial" w:hAnsi="Arial" w:cs="Arial"/>
                <w:bCs/>
                <w:caps w:val="0"/>
                <w:sz w:val="20"/>
                <w:szCs w:val="20"/>
              </w:rPr>
              <w:t xml:space="preserve">elivers on projects by planning well in advance </w:t>
            </w:r>
            <w:proofErr w:type="gramStart"/>
            <w:r w:rsidR="00ED3BBF" w:rsidRPr="00A40156">
              <w:rPr>
                <w:rFonts w:ascii="Arial" w:hAnsi="Arial" w:cs="Arial"/>
                <w:bCs/>
                <w:caps w:val="0"/>
                <w:sz w:val="20"/>
                <w:szCs w:val="20"/>
              </w:rPr>
              <w:t>taking into account</w:t>
            </w:r>
            <w:proofErr w:type="gramEnd"/>
            <w:r w:rsidR="00ED3BBF" w:rsidRPr="00A40156">
              <w:rPr>
                <w:rFonts w:ascii="Arial" w:hAnsi="Arial" w:cs="Arial"/>
                <w:bCs/>
                <w:caps w:val="0"/>
                <w:sz w:val="20"/>
                <w:szCs w:val="20"/>
              </w:rPr>
              <w:t xml:space="preserve"> all variables and possible changing circumstances. Identifies and </w:t>
            </w:r>
            <w:proofErr w:type="spellStart"/>
            <w:r w:rsidR="00ED3BBF" w:rsidRPr="00A40156">
              <w:rPr>
                <w:rFonts w:ascii="Arial" w:hAnsi="Arial" w:cs="Arial"/>
                <w:bCs/>
                <w:caps w:val="0"/>
                <w:sz w:val="20"/>
                <w:szCs w:val="20"/>
              </w:rPr>
              <w:t>organises</w:t>
            </w:r>
            <w:proofErr w:type="spellEnd"/>
            <w:r w:rsidR="00ED3BBF" w:rsidRPr="00A40156">
              <w:rPr>
                <w:rFonts w:ascii="Arial" w:hAnsi="Arial" w:cs="Arial"/>
                <w:bCs/>
                <w:caps w:val="0"/>
                <w:sz w:val="20"/>
                <w:szCs w:val="20"/>
              </w:rPr>
              <w:t xml:space="preserve"> resources needed to accomplish tasks. Focuses on customer needs and satisfaction. Sets high standards for quality and quantity. Consistently achieves project goals. Not just saying we are going to do </w:t>
            </w:r>
            <w:proofErr w:type="gramStart"/>
            <w:r w:rsidR="00ED3BBF" w:rsidRPr="00A40156">
              <w:rPr>
                <w:rFonts w:ascii="Arial" w:hAnsi="Arial" w:cs="Arial"/>
                <w:bCs/>
                <w:caps w:val="0"/>
                <w:sz w:val="20"/>
                <w:szCs w:val="20"/>
              </w:rPr>
              <w:t>something, but</w:t>
            </w:r>
            <w:proofErr w:type="gramEnd"/>
            <w:r w:rsidR="00ED3BBF" w:rsidRPr="00A40156">
              <w:rPr>
                <w:rFonts w:ascii="Arial" w:hAnsi="Arial" w:cs="Arial"/>
                <w:bCs/>
                <w:caps w:val="0"/>
                <w:sz w:val="20"/>
                <w:szCs w:val="20"/>
              </w:rPr>
              <w:t xml:space="preserve"> </w:t>
            </w:r>
            <w:proofErr w:type="gramStart"/>
            <w:r w:rsidR="00ED3BBF" w:rsidRPr="00A40156">
              <w:rPr>
                <w:rFonts w:ascii="Arial" w:hAnsi="Arial" w:cs="Arial"/>
                <w:bCs/>
                <w:caps w:val="0"/>
                <w:sz w:val="20"/>
                <w:szCs w:val="20"/>
              </w:rPr>
              <w:t>actually doing</w:t>
            </w:r>
            <w:proofErr w:type="gramEnd"/>
            <w:r w:rsidR="00ED3BBF" w:rsidRPr="00A40156">
              <w:rPr>
                <w:rFonts w:ascii="Arial" w:hAnsi="Arial" w:cs="Arial"/>
                <w:bCs/>
                <w:caps w:val="0"/>
                <w:sz w:val="20"/>
                <w:szCs w:val="20"/>
              </w:rPr>
              <w:t xml:space="preserve"> it. Relentlessly pursues their goals. </w:t>
            </w:r>
          </w:p>
          <w:p w14:paraId="0C663375" w14:textId="77777777" w:rsidR="006266F1" w:rsidRPr="00A40156" w:rsidRDefault="006266F1" w:rsidP="006266F1">
            <w:pPr>
              <w:pStyle w:val="Heading3"/>
              <w:ind w:left="360" w:right="306"/>
              <w:rPr>
                <w:rFonts w:ascii="Arial" w:hAnsi="Arial" w:cs="Arial"/>
                <w:sz w:val="20"/>
                <w:szCs w:val="20"/>
              </w:rPr>
            </w:pPr>
          </w:p>
          <w:p w14:paraId="0E8EF451" w14:textId="45EFFC74" w:rsidR="00ED3BBF" w:rsidRPr="0097209A" w:rsidRDefault="00ED3BBF" w:rsidP="00ED3BBF">
            <w:pPr>
              <w:pStyle w:val="Heading3"/>
              <w:ind w:right="306"/>
              <w:rPr>
                <w:rFonts w:ascii="Arial" w:hAnsi="Arial" w:cs="Arial"/>
                <w:b/>
                <w:caps w:val="0"/>
                <w:sz w:val="20"/>
                <w:szCs w:val="20"/>
              </w:rPr>
            </w:pPr>
            <w:r w:rsidRPr="0097209A">
              <w:rPr>
                <w:rFonts w:ascii="Arial" w:hAnsi="Arial" w:cs="Arial"/>
                <w:b/>
                <w:caps w:val="0"/>
                <w:sz w:val="20"/>
                <w:szCs w:val="20"/>
              </w:rPr>
              <w:t xml:space="preserve">Interacting and Presenting </w:t>
            </w:r>
          </w:p>
          <w:p w14:paraId="2E673E08" w14:textId="77777777" w:rsidR="006266F1" w:rsidRDefault="00ED3BBF" w:rsidP="0097209A">
            <w:pPr>
              <w:pStyle w:val="Heading3"/>
              <w:numPr>
                <w:ilvl w:val="0"/>
                <w:numId w:val="28"/>
              </w:numPr>
              <w:ind w:right="306"/>
              <w:rPr>
                <w:rFonts w:ascii="Arial" w:hAnsi="Arial" w:cs="Arial"/>
                <w:bCs/>
                <w:caps w:val="0"/>
                <w:sz w:val="20"/>
                <w:szCs w:val="20"/>
              </w:rPr>
            </w:pPr>
            <w:r w:rsidRPr="00A40156">
              <w:rPr>
                <w:rFonts w:ascii="Arial" w:hAnsi="Arial" w:cs="Arial"/>
                <w:bCs/>
                <w:caps w:val="0"/>
                <w:sz w:val="20"/>
                <w:szCs w:val="20"/>
              </w:rPr>
              <w:t xml:space="preserve">Makes a positive personal impression on others. Gains clear agreement and commitment from others by persuading, convincing and negotiating. Promotes ideas on behalf of self or others. Able to influence and persuade others. </w:t>
            </w:r>
          </w:p>
          <w:p w14:paraId="6C54F86A" w14:textId="77777777" w:rsidR="006266F1" w:rsidRDefault="006266F1" w:rsidP="006266F1">
            <w:pPr>
              <w:pStyle w:val="Heading3"/>
              <w:ind w:left="360" w:right="306"/>
              <w:rPr>
                <w:rFonts w:ascii="Arial" w:hAnsi="Arial" w:cs="Arial"/>
                <w:bCs/>
                <w:caps w:val="0"/>
                <w:sz w:val="20"/>
                <w:szCs w:val="20"/>
              </w:rPr>
            </w:pPr>
          </w:p>
          <w:p w14:paraId="52E98540" w14:textId="77777777" w:rsidR="00A40156" w:rsidRPr="0097209A" w:rsidRDefault="00ED3BBF" w:rsidP="00A40156">
            <w:pPr>
              <w:pStyle w:val="Heading3"/>
              <w:ind w:right="306"/>
              <w:rPr>
                <w:rFonts w:ascii="Arial" w:hAnsi="Arial" w:cs="Arial"/>
                <w:b/>
                <w:caps w:val="0"/>
                <w:sz w:val="20"/>
                <w:szCs w:val="20"/>
              </w:rPr>
            </w:pPr>
            <w:r w:rsidRPr="0097209A">
              <w:rPr>
                <w:rFonts w:ascii="Arial" w:hAnsi="Arial" w:cs="Arial"/>
                <w:b/>
                <w:caps w:val="0"/>
                <w:sz w:val="20"/>
                <w:szCs w:val="20"/>
              </w:rPr>
              <w:t xml:space="preserve">Business Information Systems </w:t>
            </w:r>
          </w:p>
          <w:p w14:paraId="52ED4620" w14:textId="09A8EE10" w:rsidR="00F94254" w:rsidRPr="00A40156" w:rsidRDefault="004C5CF6" w:rsidP="004B3FAD">
            <w:pPr>
              <w:pStyle w:val="Heading3"/>
              <w:numPr>
                <w:ilvl w:val="0"/>
                <w:numId w:val="28"/>
              </w:numPr>
              <w:ind w:right="306"/>
              <w:rPr>
                <w:rFonts w:ascii="Arial" w:hAnsi="Arial" w:cs="Arial"/>
                <w:sz w:val="20"/>
                <w:szCs w:val="20"/>
              </w:rPr>
            </w:pPr>
            <w:r w:rsidRPr="004C5CF6">
              <w:rPr>
                <w:rFonts w:ascii="Arial" w:hAnsi="Arial" w:cs="Arial"/>
                <w:bCs/>
                <w:caps w:val="0"/>
                <w:sz w:val="20"/>
                <w:szCs w:val="20"/>
              </w:rPr>
              <w:t>Uses all information systems available to them, analyses and extracts information to improve effectiveness and efficiency of work responsibilities. Demonstrates use of new technology and business reporting and information systems.</w:t>
            </w:r>
          </w:p>
        </w:tc>
      </w:tr>
      <w:tr w:rsidR="00DA719C" w:rsidRPr="00ED3BBF" w14:paraId="364E11CC" w14:textId="77777777" w:rsidTr="00A919E1">
        <w:trPr>
          <w:trHeight w:val="10766"/>
        </w:trPr>
        <w:tc>
          <w:tcPr>
            <w:tcW w:w="3636" w:type="dxa"/>
            <w:tcMar>
              <w:top w:w="504" w:type="dxa"/>
              <w:right w:w="720" w:type="dxa"/>
            </w:tcMar>
          </w:tcPr>
          <w:p w14:paraId="391BD530" w14:textId="77777777" w:rsidR="00DA719C" w:rsidRDefault="00DA719C" w:rsidP="005735F4">
            <w:pPr>
              <w:pStyle w:val="Initials"/>
              <w:spacing w:after="0"/>
              <w:ind w:left="142" w:right="357"/>
              <w:rPr>
                <w:rFonts w:ascii="Arial" w:hAnsi="Arial" w:cs="Arial"/>
                <w:b/>
                <w:noProof/>
                <w:color w:val="000000" w:themeColor="text1"/>
                <w:sz w:val="44"/>
                <w:szCs w:val="44"/>
                <w:lang w:val="en-GB" w:eastAsia="en-GB"/>
              </w:rPr>
            </w:pPr>
          </w:p>
        </w:tc>
        <w:tc>
          <w:tcPr>
            <w:tcW w:w="6570" w:type="dxa"/>
            <w:tcMar>
              <w:top w:w="504" w:type="dxa"/>
              <w:left w:w="0" w:type="dxa"/>
            </w:tcMar>
          </w:tcPr>
          <w:p w14:paraId="7BCE598B" w14:textId="77777777" w:rsidR="00DA719C" w:rsidRPr="00A40156" w:rsidRDefault="00DA719C" w:rsidP="0070617C">
            <w:pPr>
              <w:pStyle w:val="Heading1"/>
              <w:spacing w:before="0" w:after="0"/>
              <w:ind w:right="337"/>
              <w:jc w:val="left"/>
              <w:rPr>
                <w:caps w:val="0"/>
                <w:noProof/>
                <w:sz w:val="20"/>
                <w:szCs w:val="20"/>
                <w:vertAlign w:val="subscript"/>
                <w:lang w:eastAsia="en-GB"/>
              </w:rPr>
            </w:pP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t>HR use</w:t>
      </w:r>
    </w:p>
    <w:p w14:paraId="5B83FF1D" w14:textId="71DED6F2" w:rsidR="00CD585C" w:rsidRDefault="00CD585C" w:rsidP="005315FA">
      <w:pPr>
        <w:ind w:left="284" w:right="139"/>
      </w:pPr>
    </w:p>
    <w:p w14:paraId="7D25713C" w14:textId="35218516"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947A8D9"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C41EEC">
      <w:headerReference w:type="default" r:id="rId11"/>
      <w:footerReference w:type="default" r:id="rId12"/>
      <w:footerReference w:type="first" r:id="rId13"/>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9341" w14:textId="77777777" w:rsidR="006A1050" w:rsidRDefault="006A1050" w:rsidP="00713050">
      <w:pPr>
        <w:spacing w:line="240" w:lineRule="auto"/>
      </w:pPr>
      <w:r>
        <w:separator/>
      </w:r>
    </w:p>
  </w:endnote>
  <w:endnote w:type="continuationSeparator" w:id="0">
    <w:p w14:paraId="46233E9D" w14:textId="77777777" w:rsidR="006A1050" w:rsidRDefault="006A1050"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alley_Girl_01">
    <w:panose1 w:val="00000400000000000000"/>
    <w:charset w:val="00"/>
    <w:family w:val="auto"/>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6952B830" w:rsidR="00C2098A" w:rsidRDefault="00C2098A" w:rsidP="00684488">
          <w:pPr>
            <w:pStyle w:val="Footer"/>
          </w:pPr>
        </w:p>
      </w:tc>
      <w:tc>
        <w:tcPr>
          <w:tcW w:w="2621" w:type="dxa"/>
          <w:tcMar>
            <w:top w:w="648" w:type="dxa"/>
            <w:left w:w="115" w:type="dxa"/>
            <w:bottom w:w="0" w:type="dxa"/>
            <w:right w:w="115" w:type="dxa"/>
          </w:tcMar>
        </w:tcPr>
        <w:p w14:paraId="3AF6B127" w14:textId="6FEDF819"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099C9D5D"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1BE576DB" w:rsidR="00C2098A" w:rsidRDefault="00C41EEC" w:rsidP="00217980">
    <w:pPr>
      <w:pStyle w:val="Footer"/>
      <w:rPr>
        <w:noProof/>
      </w:rPr>
    </w:pPr>
    <w:r>
      <w:rPr>
        <w:noProof/>
        <w:lang w:val="en-GB" w:eastAsia="en-GB"/>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217980" w:rsidRPr="00506D9E" w:rsidRDefault="00506D9E" w:rsidP="00506D9E">
    <w:pPr>
      <w:pStyle w:val="Footer"/>
    </w:pPr>
    <w:r>
      <w:rPr>
        <w:noProof/>
        <w:lang w:val="en-GB" w:eastAsia="en-GB"/>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CBF0" w14:textId="77777777" w:rsidR="006A1050" w:rsidRDefault="006A1050" w:rsidP="00713050">
      <w:pPr>
        <w:spacing w:line="240" w:lineRule="auto"/>
      </w:pPr>
      <w:r>
        <w:separator/>
      </w:r>
    </w:p>
  </w:footnote>
  <w:footnote w:type="continuationSeparator" w:id="0">
    <w:p w14:paraId="537D01CD" w14:textId="77777777" w:rsidR="006A1050" w:rsidRDefault="006A1050"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00922EEA" w:rsidR="00801CE7" w:rsidRDefault="00C41EEC">
    <w:pPr>
      <w:pStyle w:val="Header"/>
    </w:pPr>
    <w:r w:rsidRPr="00801CE7">
      <w:rPr>
        <w:noProof/>
        <w:lang w:val="en-GB" w:eastAsia="en-GB"/>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lang w:val="en-GB" w:eastAsia="en-GB"/>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F58A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61.25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E6255"/>
    <w:multiLevelType w:val="hybridMultilevel"/>
    <w:tmpl w:val="5FC6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01C4D"/>
    <w:multiLevelType w:val="hybridMultilevel"/>
    <w:tmpl w:val="D8721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9352D"/>
    <w:multiLevelType w:val="hybridMultilevel"/>
    <w:tmpl w:val="66C4048E"/>
    <w:lvl w:ilvl="0" w:tplc="750E28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5"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681E70"/>
    <w:multiLevelType w:val="hybridMultilevel"/>
    <w:tmpl w:val="33BC1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39903">
    <w:abstractNumId w:val="22"/>
  </w:num>
  <w:num w:numId="2" w16cid:durableId="819539421">
    <w:abstractNumId w:val="1"/>
  </w:num>
  <w:num w:numId="3" w16cid:durableId="1135953521">
    <w:abstractNumId w:val="21"/>
  </w:num>
  <w:num w:numId="4" w16cid:durableId="605581699">
    <w:abstractNumId w:val="9"/>
  </w:num>
  <w:num w:numId="5" w16cid:durableId="1499543902">
    <w:abstractNumId w:val="10"/>
  </w:num>
  <w:num w:numId="6" w16cid:durableId="1845584509">
    <w:abstractNumId w:val="2"/>
  </w:num>
  <w:num w:numId="7" w16cid:durableId="779299402">
    <w:abstractNumId w:val="27"/>
  </w:num>
  <w:num w:numId="8" w16cid:durableId="1376353500">
    <w:abstractNumId w:val="18"/>
  </w:num>
  <w:num w:numId="9" w16cid:durableId="490952576">
    <w:abstractNumId w:val="25"/>
  </w:num>
  <w:num w:numId="10" w16cid:durableId="244844987">
    <w:abstractNumId w:val="17"/>
  </w:num>
  <w:num w:numId="11" w16cid:durableId="953440630">
    <w:abstractNumId w:val="12"/>
  </w:num>
  <w:num w:numId="12" w16cid:durableId="934554956">
    <w:abstractNumId w:val="7"/>
  </w:num>
  <w:num w:numId="13" w16cid:durableId="1422338358">
    <w:abstractNumId w:val="4"/>
  </w:num>
  <w:num w:numId="14" w16cid:durableId="1522430477">
    <w:abstractNumId w:val="20"/>
  </w:num>
  <w:num w:numId="15" w16cid:durableId="399446204">
    <w:abstractNumId w:val="23"/>
  </w:num>
  <w:num w:numId="16" w16cid:durableId="1561670032">
    <w:abstractNumId w:val="24"/>
  </w:num>
  <w:num w:numId="17" w16cid:durableId="1055617535">
    <w:abstractNumId w:val="5"/>
  </w:num>
  <w:num w:numId="18" w16cid:durableId="461389947">
    <w:abstractNumId w:val="3"/>
  </w:num>
  <w:num w:numId="19" w16cid:durableId="1195389495">
    <w:abstractNumId w:val="13"/>
  </w:num>
  <w:num w:numId="20" w16cid:durableId="1064375278">
    <w:abstractNumId w:val="6"/>
  </w:num>
  <w:num w:numId="21" w16cid:durableId="1746603604">
    <w:abstractNumId w:val="15"/>
  </w:num>
  <w:num w:numId="22" w16cid:durableId="464323129">
    <w:abstractNumId w:val="11"/>
  </w:num>
  <w:num w:numId="23" w16cid:durableId="581912378">
    <w:abstractNumId w:val="0"/>
  </w:num>
  <w:num w:numId="24" w16cid:durableId="1904172785">
    <w:abstractNumId w:val="19"/>
  </w:num>
  <w:num w:numId="25" w16cid:durableId="1326587414">
    <w:abstractNumId w:val="16"/>
  </w:num>
  <w:num w:numId="26" w16cid:durableId="518281620">
    <w:abstractNumId w:val="26"/>
  </w:num>
  <w:num w:numId="27" w16cid:durableId="360057330">
    <w:abstractNumId w:val="14"/>
  </w:num>
  <w:num w:numId="28" w16cid:durableId="940381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37C4A"/>
    <w:rsid w:val="00040067"/>
    <w:rsid w:val="000654DA"/>
    <w:rsid w:val="00071845"/>
    <w:rsid w:val="00072DA0"/>
    <w:rsid w:val="00087B4A"/>
    <w:rsid w:val="00091382"/>
    <w:rsid w:val="00093A35"/>
    <w:rsid w:val="000A5184"/>
    <w:rsid w:val="000B0619"/>
    <w:rsid w:val="000B61CA"/>
    <w:rsid w:val="000C0B0D"/>
    <w:rsid w:val="000C0D3F"/>
    <w:rsid w:val="000C1A4B"/>
    <w:rsid w:val="000E513B"/>
    <w:rsid w:val="000F7610"/>
    <w:rsid w:val="001061ED"/>
    <w:rsid w:val="00114758"/>
    <w:rsid w:val="00114ED7"/>
    <w:rsid w:val="00117CDD"/>
    <w:rsid w:val="001203F5"/>
    <w:rsid w:val="001222B8"/>
    <w:rsid w:val="00140B0E"/>
    <w:rsid w:val="00142D20"/>
    <w:rsid w:val="001464D0"/>
    <w:rsid w:val="00152C29"/>
    <w:rsid w:val="0017731E"/>
    <w:rsid w:val="00192AA3"/>
    <w:rsid w:val="001A5CA9"/>
    <w:rsid w:val="001B2AC1"/>
    <w:rsid w:val="001B403A"/>
    <w:rsid w:val="001D48EA"/>
    <w:rsid w:val="00201C72"/>
    <w:rsid w:val="0020762C"/>
    <w:rsid w:val="00217980"/>
    <w:rsid w:val="00223BBD"/>
    <w:rsid w:val="00241064"/>
    <w:rsid w:val="00257B4E"/>
    <w:rsid w:val="00261698"/>
    <w:rsid w:val="00271662"/>
    <w:rsid w:val="0027404F"/>
    <w:rsid w:val="00293B83"/>
    <w:rsid w:val="002B091C"/>
    <w:rsid w:val="002B24E4"/>
    <w:rsid w:val="002B3C47"/>
    <w:rsid w:val="002B52B0"/>
    <w:rsid w:val="002B613C"/>
    <w:rsid w:val="002C03BA"/>
    <w:rsid w:val="002C2CDD"/>
    <w:rsid w:val="002D45C6"/>
    <w:rsid w:val="002D45DA"/>
    <w:rsid w:val="002E1160"/>
    <w:rsid w:val="002F03FA"/>
    <w:rsid w:val="00313166"/>
    <w:rsid w:val="00313E86"/>
    <w:rsid w:val="00333CD3"/>
    <w:rsid w:val="00340365"/>
    <w:rsid w:val="00342B64"/>
    <w:rsid w:val="00345F24"/>
    <w:rsid w:val="00363D6C"/>
    <w:rsid w:val="00364079"/>
    <w:rsid w:val="0037174C"/>
    <w:rsid w:val="00392874"/>
    <w:rsid w:val="003941B2"/>
    <w:rsid w:val="003A4047"/>
    <w:rsid w:val="003A4375"/>
    <w:rsid w:val="003A6259"/>
    <w:rsid w:val="003A7086"/>
    <w:rsid w:val="003B33A4"/>
    <w:rsid w:val="003C5528"/>
    <w:rsid w:val="003F3A39"/>
    <w:rsid w:val="003F5DEE"/>
    <w:rsid w:val="003F7D37"/>
    <w:rsid w:val="004077FB"/>
    <w:rsid w:val="00414BDD"/>
    <w:rsid w:val="00424DD9"/>
    <w:rsid w:val="004308F2"/>
    <w:rsid w:val="00434E9C"/>
    <w:rsid w:val="00444E4B"/>
    <w:rsid w:val="0045303D"/>
    <w:rsid w:val="0046104A"/>
    <w:rsid w:val="004717C5"/>
    <w:rsid w:val="004856B6"/>
    <w:rsid w:val="004B3FAD"/>
    <w:rsid w:val="004B5355"/>
    <w:rsid w:val="004C1E15"/>
    <w:rsid w:val="004C5CF6"/>
    <w:rsid w:val="004D056B"/>
    <w:rsid w:val="004F215E"/>
    <w:rsid w:val="004F3C18"/>
    <w:rsid w:val="004F3EE2"/>
    <w:rsid w:val="00506D9E"/>
    <w:rsid w:val="005153A7"/>
    <w:rsid w:val="00520216"/>
    <w:rsid w:val="00520F38"/>
    <w:rsid w:val="00522843"/>
    <w:rsid w:val="00523479"/>
    <w:rsid w:val="00527F46"/>
    <w:rsid w:val="005315FA"/>
    <w:rsid w:val="00532027"/>
    <w:rsid w:val="00536D97"/>
    <w:rsid w:val="00536E8A"/>
    <w:rsid w:val="00542A57"/>
    <w:rsid w:val="00543DB7"/>
    <w:rsid w:val="00571121"/>
    <w:rsid w:val="005729B0"/>
    <w:rsid w:val="00572CE1"/>
    <w:rsid w:val="005735F4"/>
    <w:rsid w:val="005A29C7"/>
    <w:rsid w:val="005B0915"/>
    <w:rsid w:val="005B3C08"/>
    <w:rsid w:val="005C185C"/>
    <w:rsid w:val="005C7194"/>
    <w:rsid w:val="005D1BB4"/>
    <w:rsid w:val="005D3397"/>
    <w:rsid w:val="00604B97"/>
    <w:rsid w:val="00625AEB"/>
    <w:rsid w:val="006266F1"/>
    <w:rsid w:val="006306CC"/>
    <w:rsid w:val="00641630"/>
    <w:rsid w:val="00642FA8"/>
    <w:rsid w:val="00647510"/>
    <w:rsid w:val="00663CB2"/>
    <w:rsid w:val="006641E5"/>
    <w:rsid w:val="00667068"/>
    <w:rsid w:val="00677D05"/>
    <w:rsid w:val="00684488"/>
    <w:rsid w:val="006851E7"/>
    <w:rsid w:val="006A1050"/>
    <w:rsid w:val="006A3CE7"/>
    <w:rsid w:val="006C2847"/>
    <w:rsid w:val="006C4C50"/>
    <w:rsid w:val="006D76B1"/>
    <w:rsid w:val="006E282E"/>
    <w:rsid w:val="006F0E7E"/>
    <w:rsid w:val="006F50DF"/>
    <w:rsid w:val="0070617C"/>
    <w:rsid w:val="00706277"/>
    <w:rsid w:val="00711092"/>
    <w:rsid w:val="007110C9"/>
    <w:rsid w:val="00713050"/>
    <w:rsid w:val="00716E50"/>
    <w:rsid w:val="00733190"/>
    <w:rsid w:val="00734490"/>
    <w:rsid w:val="00741125"/>
    <w:rsid w:val="00746F7F"/>
    <w:rsid w:val="007569C1"/>
    <w:rsid w:val="00757152"/>
    <w:rsid w:val="00763832"/>
    <w:rsid w:val="0076414B"/>
    <w:rsid w:val="00776660"/>
    <w:rsid w:val="007825C6"/>
    <w:rsid w:val="0079592A"/>
    <w:rsid w:val="007A0D35"/>
    <w:rsid w:val="007D2696"/>
    <w:rsid w:val="007D7889"/>
    <w:rsid w:val="007E6762"/>
    <w:rsid w:val="007F0F53"/>
    <w:rsid w:val="007F1D0A"/>
    <w:rsid w:val="00801CE7"/>
    <w:rsid w:val="008052F7"/>
    <w:rsid w:val="00811117"/>
    <w:rsid w:val="0082066F"/>
    <w:rsid w:val="00825DB8"/>
    <w:rsid w:val="00841146"/>
    <w:rsid w:val="00842327"/>
    <w:rsid w:val="0084265C"/>
    <w:rsid w:val="00846B0B"/>
    <w:rsid w:val="00853EBC"/>
    <w:rsid w:val="00865A12"/>
    <w:rsid w:val="0088504C"/>
    <w:rsid w:val="0089382B"/>
    <w:rsid w:val="008943BA"/>
    <w:rsid w:val="008A1907"/>
    <w:rsid w:val="008B2DC8"/>
    <w:rsid w:val="008C1810"/>
    <w:rsid w:val="008C6BCA"/>
    <w:rsid w:val="008C7B50"/>
    <w:rsid w:val="008E7E40"/>
    <w:rsid w:val="008F2F0F"/>
    <w:rsid w:val="00927196"/>
    <w:rsid w:val="00936173"/>
    <w:rsid w:val="00961B1E"/>
    <w:rsid w:val="009678FE"/>
    <w:rsid w:val="00971032"/>
    <w:rsid w:val="00971F06"/>
    <w:rsid w:val="0097209A"/>
    <w:rsid w:val="009A0924"/>
    <w:rsid w:val="009B3C40"/>
    <w:rsid w:val="009B4D37"/>
    <w:rsid w:val="009B7D29"/>
    <w:rsid w:val="009E0C58"/>
    <w:rsid w:val="009E11FD"/>
    <w:rsid w:val="009F0295"/>
    <w:rsid w:val="009F3B49"/>
    <w:rsid w:val="009F6424"/>
    <w:rsid w:val="00A000EC"/>
    <w:rsid w:val="00A00C77"/>
    <w:rsid w:val="00A0642E"/>
    <w:rsid w:val="00A3118E"/>
    <w:rsid w:val="00A40156"/>
    <w:rsid w:val="00A42540"/>
    <w:rsid w:val="00A50939"/>
    <w:rsid w:val="00A53EE6"/>
    <w:rsid w:val="00A6439D"/>
    <w:rsid w:val="00A919E1"/>
    <w:rsid w:val="00AA0453"/>
    <w:rsid w:val="00AA209C"/>
    <w:rsid w:val="00AA6A40"/>
    <w:rsid w:val="00AC4520"/>
    <w:rsid w:val="00B14A06"/>
    <w:rsid w:val="00B25FD8"/>
    <w:rsid w:val="00B34070"/>
    <w:rsid w:val="00B5664D"/>
    <w:rsid w:val="00B64DD4"/>
    <w:rsid w:val="00B66375"/>
    <w:rsid w:val="00B82E47"/>
    <w:rsid w:val="00BA1046"/>
    <w:rsid w:val="00BA5B40"/>
    <w:rsid w:val="00BB5348"/>
    <w:rsid w:val="00BB793F"/>
    <w:rsid w:val="00BC5BC6"/>
    <w:rsid w:val="00BD0206"/>
    <w:rsid w:val="00BD3F83"/>
    <w:rsid w:val="00BD6263"/>
    <w:rsid w:val="00BF2B9A"/>
    <w:rsid w:val="00C2098A"/>
    <w:rsid w:val="00C325B8"/>
    <w:rsid w:val="00C35C51"/>
    <w:rsid w:val="00C41EEC"/>
    <w:rsid w:val="00C5444A"/>
    <w:rsid w:val="00C612DA"/>
    <w:rsid w:val="00C61899"/>
    <w:rsid w:val="00C7741E"/>
    <w:rsid w:val="00C865B1"/>
    <w:rsid w:val="00C875AB"/>
    <w:rsid w:val="00C95A70"/>
    <w:rsid w:val="00CA3DF1"/>
    <w:rsid w:val="00CA4581"/>
    <w:rsid w:val="00CA468A"/>
    <w:rsid w:val="00CD585C"/>
    <w:rsid w:val="00CE09E5"/>
    <w:rsid w:val="00CE0E18"/>
    <w:rsid w:val="00CE18D5"/>
    <w:rsid w:val="00CE5AE3"/>
    <w:rsid w:val="00CE5F8F"/>
    <w:rsid w:val="00CE7A6E"/>
    <w:rsid w:val="00D00B60"/>
    <w:rsid w:val="00D04109"/>
    <w:rsid w:val="00D0580E"/>
    <w:rsid w:val="00D16252"/>
    <w:rsid w:val="00D32988"/>
    <w:rsid w:val="00D32E0D"/>
    <w:rsid w:val="00D645E5"/>
    <w:rsid w:val="00D85A05"/>
    <w:rsid w:val="00DA719C"/>
    <w:rsid w:val="00DB13D1"/>
    <w:rsid w:val="00DB13E6"/>
    <w:rsid w:val="00DB23DF"/>
    <w:rsid w:val="00DC69D7"/>
    <w:rsid w:val="00DD0912"/>
    <w:rsid w:val="00DD6416"/>
    <w:rsid w:val="00DF4E0A"/>
    <w:rsid w:val="00E02DCD"/>
    <w:rsid w:val="00E0710A"/>
    <w:rsid w:val="00E12C60"/>
    <w:rsid w:val="00E22E87"/>
    <w:rsid w:val="00E231D9"/>
    <w:rsid w:val="00E240C4"/>
    <w:rsid w:val="00E3107A"/>
    <w:rsid w:val="00E41E48"/>
    <w:rsid w:val="00E4632A"/>
    <w:rsid w:val="00E56AC2"/>
    <w:rsid w:val="00E57630"/>
    <w:rsid w:val="00E75FEC"/>
    <w:rsid w:val="00E86C2B"/>
    <w:rsid w:val="00E92B9A"/>
    <w:rsid w:val="00EC57B1"/>
    <w:rsid w:val="00ED1300"/>
    <w:rsid w:val="00ED3BBF"/>
    <w:rsid w:val="00EE2439"/>
    <w:rsid w:val="00EE3FD2"/>
    <w:rsid w:val="00EE47C7"/>
    <w:rsid w:val="00EF0A1B"/>
    <w:rsid w:val="00EF2910"/>
    <w:rsid w:val="00EF7CC9"/>
    <w:rsid w:val="00F066C0"/>
    <w:rsid w:val="00F207C0"/>
    <w:rsid w:val="00F20AE5"/>
    <w:rsid w:val="00F24C20"/>
    <w:rsid w:val="00F3013E"/>
    <w:rsid w:val="00F34C67"/>
    <w:rsid w:val="00F408DB"/>
    <w:rsid w:val="00F5252E"/>
    <w:rsid w:val="00F645C7"/>
    <w:rsid w:val="00F82F3A"/>
    <w:rsid w:val="00F94253"/>
    <w:rsid w:val="00F94254"/>
    <w:rsid w:val="00F94DE7"/>
    <w:rsid w:val="00FA619D"/>
    <w:rsid w:val="00FB1696"/>
    <w:rsid w:val="00FD08D3"/>
    <w:rsid w:val="00FD79FA"/>
    <w:rsid w:val="00FE1F10"/>
    <w:rsid w:val="00FF3098"/>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customStyle="1" w:styleId="UnresolvedMention1">
    <w:name w:val="Unresolved Mention1"/>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01C72"/>
    <w:rPr>
      <w:sz w:val="16"/>
      <w:szCs w:val="16"/>
    </w:rPr>
  </w:style>
  <w:style w:type="paragraph" w:styleId="CommentText">
    <w:name w:val="annotation text"/>
    <w:basedOn w:val="Normal"/>
    <w:link w:val="CommentTextChar"/>
    <w:uiPriority w:val="99"/>
    <w:semiHidden/>
    <w:unhideWhenUsed/>
    <w:rsid w:val="00201C72"/>
    <w:pPr>
      <w:spacing w:line="240" w:lineRule="auto"/>
    </w:pPr>
  </w:style>
  <w:style w:type="character" w:customStyle="1" w:styleId="CommentTextChar">
    <w:name w:val="Comment Text Char"/>
    <w:basedOn w:val="DefaultParagraphFont"/>
    <w:link w:val="CommentText"/>
    <w:uiPriority w:val="99"/>
    <w:semiHidden/>
    <w:rsid w:val="00201C72"/>
  </w:style>
  <w:style w:type="paragraph" w:styleId="CommentSubject">
    <w:name w:val="annotation subject"/>
    <w:basedOn w:val="CommentText"/>
    <w:next w:val="CommentText"/>
    <w:link w:val="CommentSubjectChar"/>
    <w:uiPriority w:val="99"/>
    <w:semiHidden/>
    <w:unhideWhenUsed/>
    <w:rsid w:val="00201C72"/>
    <w:rPr>
      <w:b/>
      <w:bCs/>
    </w:rPr>
  </w:style>
  <w:style w:type="character" w:customStyle="1" w:styleId="CommentSubjectChar">
    <w:name w:val="Comment Subject Char"/>
    <w:basedOn w:val="CommentTextChar"/>
    <w:link w:val="CommentSubject"/>
    <w:uiPriority w:val="99"/>
    <w:semiHidden/>
    <w:rsid w:val="00201C72"/>
    <w:rPr>
      <w:b/>
      <w:bCs/>
    </w:rPr>
  </w:style>
  <w:style w:type="paragraph" w:styleId="BalloonText">
    <w:name w:val="Balloon Text"/>
    <w:basedOn w:val="Normal"/>
    <w:link w:val="BalloonTextChar"/>
    <w:uiPriority w:val="99"/>
    <w:semiHidden/>
    <w:unhideWhenUsed/>
    <w:rsid w:val="00201C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alley_Girl_01">
    <w:panose1 w:val="00000400000000000000"/>
    <w:charset w:val="00"/>
    <w:family w:val="auto"/>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20141"/>
    <w:rsid w:val="00051654"/>
    <w:rsid w:val="0006032E"/>
    <w:rsid w:val="00082CAE"/>
    <w:rsid w:val="001A6765"/>
    <w:rsid w:val="00221875"/>
    <w:rsid w:val="00307B19"/>
    <w:rsid w:val="003F5DEE"/>
    <w:rsid w:val="004924A6"/>
    <w:rsid w:val="005161FA"/>
    <w:rsid w:val="005F4965"/>
    <w:rsid w:val="007B05C5"/>
    <w:rsid w:val="007B186A"/>
    <w:rsid w:val="0084265C"/>
    <w:rsid w:val="00844106"/>
    <w:rsid w:val="00A16175"/>
    <w:rsid w:val="00A343A4"/>
    <w:rsid w:val="00B526A2"/>
    <w:rsid w:val="00CE5AE3"/>
    <w:rsid w:val="00EA3D3F"/>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38D1BA-C125-46DF-A14B-7C18CCE6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4434</Characters>
  <Application>Microsoft Office Word</Application>
  <DocSecurity>0</DocSecurity>
  <Lines>167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Account Executive</dc:creator>
  <cp:keywords/>
  <dc:description/>
  <cp:lastModifiedBy>Harriet Allen</cp:lastModifiedBy>
  <cp:revision>2</cp:revision>
  <cp:lastPrinted>2021-09-16T09:28:00Z</cp:lastPrinted>
  <dcterms:created xsi:type="dcterms:W3CDTF">2026-03-18T11:16:00Z</dcterms:created>
  <dcterms:modified xsi:type="dcterms:W3CDTF">2026-03-18T11:16:00Z</dcterms:modified>
</cp:coreProperties>
</file>